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68C0A" w14:textId="77777777" w:rsidR="00110380" w:rsidRDefault="00110380">
      <w:pPr>
        <w:pStyle w:val="BodyText"/>
        <w:spacing w:after="1" w:line="240" w:lineRule="auto"/>
        <w:ind w:left="0"/>
        <w:rPr>
          <w:rFonts w:ascii="Times New Roman"/>
          <w:b w:val="0"/>
          <w:sz w:val="1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1512"/>
        <w:gridCol w:w="2189"/>
        <w:gridCol w:w="1983"/>
        <w:gridCol w:w="2170"/>
        <w:gridCol w:w="2507"/>
        <w:gridCol w:w="1839"/>
        <w:gridCol w:w="1791"/>
      </w:tblGrid>
      <w:tr w:rsidR="00110380" w14:paraId="2A88C10A" w14:textId="77777777">
        <w:trPr>
          <w:trHeight w:val="989"/>
        </w:trPr>
        <w:tc>
          <w:tcPr>
            <w:tcW w:w="14817" w:type="dxa"/>
            <w:gridSpan w:val="8"/>
          </w:tcPr>
          <w:p w14:paraId="63175025" w14:textId="77777777" w:rsidR="00110380" w:rsidRDefault="00000000">
            <w:pPr>
              <w:pStyle w:val="TableParagraph"/>
              <w:spacing w:before="8" w:line="232" w:lineRule="auto"/>
              <w:ind w:left="110"/>
              <w:rPr>
                <w:rFonts w:ascii="Arial"/>
                <w:b/>
                <w:sz w:val="20"/>
              </w:rPr>
            </w:pPr>
            <w:r>
              <w:rPr>
                <w:b/>
              </w:rPr>
              <w:t>Standards: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Times New Roman"/>
                <w:sz w:val="20"/>
              </w:rPr>
              <w:t>SEV</w:t>
            </w:r>
            <w:proofErr w:type="gramStart"/>
            <w:r>
              <w:rPr>
                <w:rFonts w:ascii="Times New Roman"/>
                <w:sz w:val="20"/>
              </w:rPr>
              <w:t>5.</w:t>
            </w:r>
            <w:r>
              <w:rPr>
                <w:rFonts w:ascii="Arial"/>
                <w:b/>
                <w:color w:val="000000"/>
                <w:sz w:val="20"/>
                <w:shd w:val="clear" w:color="auto" w:fill="F1F1F1"/>
              </w:rPr>
              <w:t>a.</w:t>
            </w:r>
            <w:proofErr w:type="gramEnd"/>
            <w:r>
              <w:rPr>
                <w:rFonts w:ascii="Arial"/>
                <w:b/>
                <w:color w:val="000000"/>
                <w:spacing w:val="-3"/>
                <w:sz w:val="20"/>
                <w:shd w:val="clear" w:color="auto" w:fill="F1F1F1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shd w:val="clear" w:color="auto" w:fill="F1F1F1"/>
              </w:rPr>
              <w:t>Construct</w:t>
            </w:r>
            <w:r>
              <w:rPr>
                <w:rFonts w:ascii="Arial"/>
                <w:b/>
                <w:color w:val="000000"/>
                <w:spacing w:val="-1"/>
                <w:sz w:val="20"/>
                <w:shd w:val="clear" w:color="auto" w:fill="F1F1F1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shd w:val="clear" w:color="auto" w:fill="F1F1F1"/>
              </w:rPr>
              <w:t>explanations</w:t>
            </w:r>
            <w:r>
              <w:rPr>
                <w:rFonts w:ascii="Arial"/>
                <w:b/>
                <w:color w:val="000000"/>
                <w:spacing w:val="-2"/>
                <w:sz w:val="20"/>
                <w:shd w:val="clear" w:color="auto" w:fill="F1F1F1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shd w:val="clear" w:color="auto" w:fill="F1F1F1"/>
              </w:rPr>
              <w:t>about</w:t>
            </w:r>
            <w:r>
              <w:rPr>
                <w:rFonts w:ascii="Arial"/>
                <w:b/>
                <w:color w:val="000000"/>
                <w:spacing w:val="-1"/>
                <w:sz w:val="20"/>
                <w:shd w:val="clear" w:color="auto" w:fill="F1F1F1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shd w:val="clear" w:color="auto" w:fill="F1F1F1"/>
              </w:rPr>
              <w:t>the</w:t>
            </w:r>
            <w:r>
              <w:rPr>
                <w:rFonts w:ascii="Arial"/>
                <w:b/>
                <w:color w:val="000000"/>
                <w:spacing w:val="-2"/>
                <w:sz w:val="20"/>
                <w:shd w:val="clear" w:color="auto" w:fill="F1F1F1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shd w:val="clear" w:color="auto" w:fill="F1F1F1"/>
              </w:rPr>
              <w:t>relationship</w:t>
            </w:r>
            <w:r>
              <w:rPr>
                <w:rFonts w:ascii="Arial"/>
                <w:b/>
                <w:color w:val="000000"/>
                <w:spacing w:val="-3"/>
                <w:sz w:val="20"/>
                <w:shd w:val="clear" w:color="auto" w:fill="F1F1F1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shd w:val="clear" w:color="auto" w:fill="F1F1F1"/>
              </w:rPr>
              <w:t>between the</w:t>
            </w:r>
            <w:r>
              <w:rPr>
                <w:rFonts w:ascii="Arial"/>
                <w:b/>
                <w:color w:val="000000"/>
                <w:spacing w:val="-6"/>
                <w:sz w:val="20"/>
                <w:shd w:val="clear" w:color="auto" w:fill="F1F1F1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shd w:val="clear" w:color="auto" w:fill="F1F1F1"/>
              </w:rPr>
              <w:t>quality</w:t>
            </w:r>
            <w:r>
              <w:rPr>
                <w:rFonts w:ascii="Arial"/>
                <w:b/>
                <w:color w:val="000000"/>
                <w:spacing w:val="-6"/>
                <w:sz w:val="20"/>
                <w:shd w:val="clear" w:color="auto" w:fill="F1F1F1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shd w:val="clear" w:color="auto" w:fill="F1F1F1"/>
              </w:rPr>
              <w:t>of</w:t>
            </w:r>
            <w:r>
              <w:rPr>
                <w:rFonts w:ascii="Arial"/>
                <w:b/>
                <w:color w:val="000000"/>
                <w:spacing w:val="-4"/>
                <w:sz w:val="20"/>
                <w:shd w:val="clear" w:color="auto" w:fill="F1F1F1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shd w:val="clear" w:color="auto" w:fill="F1F1F1"/>
              </w:rPr>
              <w:t>life</w:t>
            </w:r>
            <w:r>
              <w:rPr>
                <w:rFonts w:ascii="Arial"/>
                <w:b/>
                <w:color w:val="000000"/>
                <w:spacing w:val="-2"/>
                <w:sz w:val="20"/>
                <w:shd w:val="clear" w:color="auto" w:fill="F1F1F1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shd w:val="clear" w:color="auto" w:fill="F1F1F1"/>
              </w:rPr>
              <w:t>and</w:t>
            </w:r>
            <w:r>
              <w:rPr>
                <w:rFonts w:ascii="Arial"/>
                <w:b/>
                <w:color w:val="000000"/>
                <w:spacing w:val="-3"/>
                <w:sz w:val="20"/>
                <w:shd w:val="clear" w:color="auto" w:fill="F1F1F1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shd w:val="clear" w:color="auto" w:fill="F1F1F1"/>
              </w:rPr>
              <w:t>human impact on</w:t>
            </w:r>
            <w:r>
              <w:rPr>
                <w:rFonts w:ascii="Arial"/>
                <w:b/>
                <w:color w:val="000000"/>
                <w:spacing w:val="-3"/>
                <w:sz w:val="20"/>
                <w:shd w:val="clear" w:color="auto" w:fill="F1F1F1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shd w:val="clear" w:color="auto" w:fill="F1F1F1"/>
              </w:rPr>
              <w:t>the</w:t>
            </w:r>
            <w:r>
              <w:rPr>
                <w:rFonts w:ascii="Arial"/>
                <w:b/>
                <w:color w:val="000000"/>
                <w:spacing w:val="-6"/>
                <w:sz w:val="20"/>
                <w:shd w:val="clear" w:color="auto" w:fill="F1F1F1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shd w:val="clear" w:color="auto" w:fill="F1F1F1"/>
              </w:rPr>
              <w:t>environment</w:t>
            </w:r>
            <w:r>
              <w:rPr>
                <w:rFonts w:ascii="Arial"/>
                <w:b/>
                <w:color w:val="000000"/>
                <w:spacing w:val="-1"/>
                <w:sz w:val="20"/>
                <w:shd w:val="clear" w:color="auto" w:fill="F1F1F1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shd w:val="clear" w:color="auto" w:fill="F1F1F1"/>
              </w:rPr>
              <w:t>in</w:t>
            </w:r>
            <w:r>
              <w:rPr>
                <w:rFonts w:ascii="Arial"/>
                <w:b/>
                <w:color w:val="000000"/>
                <w:spacing w:val="-3"/>
                <w:sz w:val="20"/>
                <w:shd w:val="clear" w:color="auto" w:fill="F1F1F1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shd w:val="clear" w:color="auto" w:fill="F1F1F1"/>
              </w:rPr>
              <w:t>terms</w:t>
            </w:r>
            <w:r>
              <w:rPr>
                <w:rFonts w:ascii="Arial"/>
                <w:b/>
                <w:color w:val="000000"/>
                <w:spacing w:val="-2"/>
                <w:sz w:val="20"/>
                <w:shd w:val="clear" w:color="auto" w:fill="F1F1F1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shd w:val="clear" w:color="auto" w:fill="F1F1F1"/>
              </w:rPr>
              <w:t>of</w:t>
            </w:r>
            <w:r>
              <w:rPr>
                <w:rFonts w:ascii="Arial"/>
                <w:b/>
                <w:color w:val="000000"/>
                <w:spacing w:val="-4"/>
                <w:sz w:val="20"/>
                <w:shd w:val="clear" w:color="auto" w:fill="F1F1F1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shd w:val="clear" w:color="auto" w:fill="F1F1F1"/>
              </w:rPr>
              <w:t>population</w:t>
            </w:r>
            <w:r>
              <w:rPr>
                <w:rFonts w:ascii="Arial"/>
                <w:b/>
                <w:color w:val="000000"/>
                <w:sz w:val="20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shd w:val="clear" w:color="auto" w:fill="F1F1F1"/>
              </w:rPr>
              <w:t>growth, education, and gross national product.</w:t>
            </w:r>
          </w:p>
          <w:p w14:paraId="106A86AB" w14:textId="77777777" w:rsidR="00110380" w:rsidRDefault="00110380">
            <w:pPr>
              <w:pStyle w:val="TableParagraph"/>
              <w:spacing w:before="72"/>
              <w:rPr>
                <w:rFonts w:ascii="Times New Roman"/>
                <w:sz w:val="20"/>
              </w:rPr>
            </w:pPr>
          </w:p>
          <w:p w14:paraId="61BCFED3" w14:textId="77777777" w:rsidR="00110380" w:rsidRDefault="00000000">
            <w:pPr>
              <w:pStyle w:val="TableParagraph"/>
              <w:tabs>
                <w:tab w:val="left" w:pos="1185"/>
                <w:tab w:val="left" w:pos="2309"/>
                <w:tab w:val="left" w:pos="4028"/>
                <w:tab w:val="left" w:pos="5828"/>
                <w:tab w:val="left" w:pos="7211"/>
              </w:tabs>
              <w:spacing w:line="175" w:lineRule="exact"/>
              <w:ind w:lef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Assessment:</w:t>
            </w:r>
            <w:r>
              <w:rPr>
                <w:b/>
                <w:sz w:val="16"/>
              </w:rPr>
              <w:tab/>
            </w:r>
            <w:r>
              <w:rPr>
                <w:rFonts w:ascii="DejaVu Sans" w:hAnsi="DejaVu Sans"/>
                <w:b/>
                <w:spacing w:val="-9"/>
                <w:sz w:val="16"/>
              </w:rPr>
              <w:t>☐</w:t>
            </w:r>
            <w:r>
              <w:rPr>
                <w:rFonts w:ascii="DejaVu Sans" w:hAnsi="DejaVu Sans"/>
                <w:b/>
                <w:spacing w:val="-1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Quiz</w:t>
            </w:r>
            <w:r>
              <w:rPr>
                <w:b/>
                <w:sz w:val="16"/>
              </w:rPr>
              <w:tab/>
            </w:r>
            <w:r>
              <w:rPr>
                <w:rFonts w:ascii="DejaVu Sans" w:hAnsi="DejaVu Sans"/>
                <w:b/>
                <w:sz w:val="16"/>
              </w:rPr>
              <w:t>☐</w:t>
            </w:r>
            <w:r>
              <w:rPr>
                <w:rFonts w:ascii="DejaVu Sans" w:hAnsi="DejaVu Sans"/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Unit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Test</w:t>
            </w:r>
            <w:r>
              <w:rPr>
                <w:b/>
                <w:sz w:val="16"/>
              </w:rPr>
              <w:tab/>
            </w:r>
            <w:r>
              <w:rPr>
                <w:rFonts w:ascii="DejaVu Sans" w:hAnsi="DejaVu Sans"/>
                <w:b/>
                <w:spacing w:val="-9"/>
                <w:sz w:val="16"/>
              </w:rPr>
              <w:t>☐</w:t>
            </w:r>
            <w:r>
              <w:rPr>
                <w:rFonts w:ascii="DejaVu Sans" w:hAnsi="DejaVu Sans"/>
                <w:b/>
                <w:spacing w:val="-1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Project</w:t>
            </w:r>
            <w:r>
              <w:rPr>
                <w:b/>
                <w:sz w:val="16"/>
              </w:rPr>
              <w:tab/>
            </w:r>
            <w:r>
              <w:rPr>
                <w:rFonts w:ascii="DejaVu Sans" w:hAnsi="DejaVu Sans"/>
                <w:b/>
                <w:spacing w:val="-9"/>
                <w:sz w:val="16"/>
              </w:rPr>
              <w:t>☐</w:t>
            </w:r>
            <w:r>
              <w:rPr>
                <w:rFonts w:ascii="DejaVu Sans" w:hAnsi="DejaVu Sans"/>
                <w:b/>
                <w:spacing w:val="-1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Lab</w:t>
            </w:r>
            <w:r>
              <w:rPr>
                <w:b/>
                <w:sz w:val="16"/>
              </w:rPr>
              <w:tab/>
            </w:r>
            <w:r>
              <w:rPr>
                <w:rFonts w:ascii="DejaVu Sans" w:hAnsi="DejaVu Sans"/>
                <w:b/>
                <w:spacing w:val="-9"/>
                <w:sz w:val="16"/>
              </w:rPr>
              <w:t>☐</w:t>
            </w:r>
            <w:r>
              <w:rPr>
                <w:rFonts w:ascii="DejaVu Sans" w:hAnsi="DejaVu Sans"/>
                <w:b/>
                <w:spacing w:val="-1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None</w:t>
            </w:r>
          </w:p>
        </w:tc>
      </w:tr>
      <w:tr w:rsidR="00110380" w14:paraId="28555D23" w14:textId="77777777">
        <w:trPr>
          <w:trHeight w:val="801"/>
        </w:trPr>
        <w:tc>
          <w:tcPr>
            <w:tcW w:w="826" w:type="dxa"/>
            <w:vMerge w:val="restart"/>
          </w:tcPr>
          <w:p w14:paraId="5B62750C" w14:textId="77777777" w:rsidR="00110380" w:rsidRDefault="001103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vMerge w:val="restart"/>
          </w:tcPr>
          <w:p w14:paraId="6B313415" w14:textId="77777777" w:rsidR="00110380" w:rsidRDefault="00110380">
            <w:pPr>
              <w:pStyle w:val="TableParagraph"/>
              <w:rPr>
                <w:rFonts w:ascii="Times New Roman"/>
                <w:sz w:val="16"/>
              </w:rPr>
            </w:pPr>
          </w:p>
          <w:p w14:paraId="59A80AF4" w14:textId="77777777" w:rsidR="00110380" w:rsidRDefault="00110380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14:paraId="1EB92043" w14:textId="77777777" w:rsidR="00110380" w:rsidRDefault="00000000">
            <w:pPr>
              <w:pStyle w:val="TableParagraph"/>
              <w:ind w:left="326"/>
              <w:rPr>
                <w:b/>
                <w:sz w:val="16"/>
              </w:rPr>
            </w:pPr>
            <w:r>
              <w:rPr>
                <w:b/>
                <w:sz w:val="16"/>
              </w:rPr>
              <w:t>Pre-</w:t>
            </w:r>
            <w:r>
              <w:rPr>
                <w:b/>
                <w:spacing w:val="-2"/>
                <w:sz w:val="16"/>
              </w:rPr>
              <w:t>Teaching</w:t>
            </w:r>
          </w:p>
          <w:p w14:paraId="3F177A37" w14:textId="77777777" w:rsidR="00110380" w:rsidRDefault="00110380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14:paraId="02B85B96" w14:textId="77777777" w:rsidR="00110380" w:rsidRDefault="00000000">
            <w:pPr>
              <w:pStyle w:val="TableParagraph"/>
              <w:ind w:left="111" w:hanging="24"/>
              <w:rPr>
                <w:b/>
                <w:sz w:val="16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648A3672" wp14:editId="2557919A">
                  <wp:extent cx="133984" cy="126750"/>
                  <wp:effectExtent l="0" t="0" r="0" b="0"/>
                  <wp:docPr id="8" name="Image 8" descr="C:\Users\thiyasr\AppData\Local\Microsoft\Windows\INetCache\Content.MSO\FEF22E5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C:\Users\thiyasr\AppData\Local\Microsoft\Windows\INetCache\Content.MSO\FEF22E5.tmp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4" cy="12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b/>
                <w:sz w:val="16"/>
              </w:rPr>
              <w:t>Learning Target</w:t>
            </w:r>
          </w:p>
          <w:p w14:paraId="759E4788" w14:textId="77777777" w:rsidR="00110380" w:rsidRDefault="00000000">
            <w:pPr>
              <w:pStyle w:val="TableParagraph"/>
              <w:spacing w:before="116"/>
              <w:ind w:left="110" w:right="140"/>
              <w:rPr>
                <w:b/>
                <w:sz w:val="16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2B7980C9" wp14:editId="6F4E6F91">
                  <wp:extent cx="113735" cy="90314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35" cy="90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9"/>
                <w:sz w:val="20"/>
              </w:rPr>
              <w:t xml:space="preserve"> </w:t>
            </w:r>
            <w:r>
              <w:rPr>
                <w:b/>
                <w:sz w:val="16"/>
              </w:rPr>
              <w:t>Success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Criteria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1</w:t>
            </w:r>
          </w:p>
          <w:p w14:paraId="542B1588" w14:textId="77777777" w:rsidR="00110380" w:rsidRDefault="00110380">
            <w:pPr>
              <w:pStyle w:val="TableParagraph"/>
              <w:spacing w:before="75"/>
              <w:rPr>
                <w:rFonts w:ascii="Times New Roman"/>
                <w:sz w:val="20"/>
              </w:rPr>
            </w:pPr>
          </w:p>
          <w:p w14:paraId="13E5ED2F" w14:textId="77777777" w:rsidR="00110380" w:rsidRDefault="00000000">
            <w:pPr>
              <w:pStyle w:val="TableParagraph"/>
              <w:spacing w:line="116" w:lineRule="exact"/>
              <w:ind w:left="100"/>
              <w:rPr>
                <w:rFonts w:ascii="Times New Roman"/>
                <w:sz w:val="11"/>
              </w:rPr>
            </w:pPr>
            <w:r>
              <w:rPr>
                <w:rFonts w:ascii="Times New Roman"/>
                <w:noProof/>
                <w:position w:val="-1"/>
                <w:sz w:val="11"/>
              </w:rPr>
              <w:drawing>
                <wp:inline distT="0" distB="0" distL="0" distR="0" wp14:anchorId="2F1AF1A2" wp14:editId="37B49351">
                  <wp:extent cx="119513" cy="74009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13" cy="74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C8D154" w14:textId="77777777" w:rsidR="00110380" w:rsidRDefault="00000000">
            <w:pPr>
              <w:pStyle w:val="TableParagraph"/>
              <w:ind w:left="110" w:right="527" w:firstLine="3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Success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Criteria</w:t>
            </w:r>
          </w:p>
        </w:tc>
        <w:tc>
          <w:tcPr>
            <w:tcW w:w="2189" w:type="dxa"/>
          </w:tcPr>
          <w:p w14:paraId="111378A2" w14:textId="77777777" w:rsidR="00110380" w:rsidRDefault="00110380">
            <w:pPr>
              <w:pStyle w:val="TableParagraph"/>
              <w:spacing w:before="23"/>
              <w:rPr>
                <w:rFonts w:ascii="Times New Roman"/>
                <w:sz w:val="16"/>
              </w:rPr>
            </w:pPr>
          </w:p>
          <w:p w14:paraId="33078EBB" w14:textId="77777777" w:rsidR="00110380" w:rsidRDefault="00000000">
            <w:pPr>
              <w:pStyle w:val="TableParagraph"/>
              <w:spacing w:line="194" w:lineRule="exact"/>
              <w:ind w:left="5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Activation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Learning</w:t>
            </w:r>
          </w:p>
          <w:p w14:paraId="43FB7865" w14:textId="77777777" w:rsidR="00110380" w:rsidRDefault="00000000">
            <w:pPr>
              <w:pStyle w:val="TableParagraph"/>
              <w:spacing w:line="194" w:lineRule="exact"/>
              <w:ind w:left="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(5</w:t>
            </w:r>
            <w:r>
              <w:rPr>
                <w:i/>
                <w:spacing w:val="-4"/>
                <w:sz w:val="16"/>
              </w:rPr>
              <w:t xml:space="preserve"> min)</w:t>
            </w:r>
          </w:p>
        </w:tc>
        <w:tc>
          <w:tcPr>
            <w:tcW w:w="1983" w:type="dxa"/>
          </w:tcPr>
          <w:p w14:paraId="21469A14" w14:textId="77777777" w:rsidR="00110380" w:rsidRDefault="00000000">
            <w:pPr>
              <w:pStyle w:val="TableParagraph"/>
              <w:spacing w:before="106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Focused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Instruction</w:t>
            </w:r>
          </w:p>
          <w:p w14:paraId="2C91AD82" w14:textId="77777777" w:rsidR="00110380" w:rsidRDefault="00000000">
            <w:pPr>
              <w:pStyle w:val="TableParagraph"/>
              <w:spacing w:before="2"/>
              <w:ind w:left="6" w:right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(10</w:t>
            </w:r>
            <w:r>
              <w:rPr>
                <w:i/>
                <w:spacing w:val="-4"/>
                <w:sz w:val="16"/>
              </w:rPr>
              <w:t xml:space="preserve"> min)</w:t>
            </w:r>
          </w:p>
          <w:p w14:paraId="6BBA2F90" w14:textId="77777777" w:rsidR="00110380" w:rsidRDefault="00000000">
            <w:pPr>
              <w:pStyle w:val="TableParagraph"/>
              <w:spacing w:before="2"/>
              <w:ind w:left="6" w:right="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*I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2170" w:type="dxa"/>
          </w:tcPr>
          <w:p w14:paraId="60BF9142" w14:textId="77777777" w:rsidR="00110380" w:rsidRDefault="00000000">
            <w:pPr>
              <w:pStyle w:val="TableParagraph"/>
              <w:spacing w:before="106"/>
              <w:ind w:left="16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Guided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Instruction</w:t>
            </w:r>
          </w:p>
          <w:p w14:paraId="30348B30" w14:textId="77777777" w:rsidR="00110380" w:rsidRDefault="00000000">
            <w:pPr>
              <w:pStyle w:val="TableParagraph"/>
              <w:spacing w:before="2"/>
              <w:ind w:left="16" w:right="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(10</w:t>
            </w:r>
            <w:r>
              <w:rPr>
                <w:i/>
                <w:spacing w:val="-4"/>
                <w:sz w:val="16"/>
              </w:rPr>
              <w:t xml:space="preserve"> min)</w:t>
            </w:r>
          </w:p>
          <w:p w14:paraId="6ACC6DBA" w14:textId="77777777" w:rsidR="00110380" w:rsidRDefault="00000000">
            <w:pPr>
              <w:pStyle w:val="TableParagraph"/>
              <w:spacing w:before="2"/>
              <w:ind w:left="1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*WE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2507" w:type="dxa"/>
          </w:tcPr>
          <w:p w14:paraId="3F9A68BD" w14:textId="77777777" w:rsidR="00110380" w:rsidRDefault="00000000">
            <w:pPr>
              <w:pStyle w:val="TableParagraph"/>
              <w:spacing w:before="10"/>
              <w:ind w:left="965" w:right="786" w:hanging="159"/>
              <w:rPr>
                <w:i/>
                <w:sz w:val="16"/>
              </w:rPr>
            </w:pPr>
            <w:r>
              <w:rPr>
                <w:b/>
                <w:spacing w:val="-2"/>
                <w:sz w:val="16"/>
              </w:rPr>
              <w:t>Collaborative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Learning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(10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min)</w:t>
            </w:r>
          </w:p>
          <w:p w14:paraId="21B0F15B" w14:textId="77777777" w:rsidR="00110380" w:rsidRDefault="00000000">
            <w:pPr>
              <w:pStyle w:val="TableParagraph"/>
              <w:spacing w:line="185" w:lineRule="exact"/>
              <w:ind w:left="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*Y’ALL</w:t>
            </w:r>
            <w:r>
              <w:rPr>
                <w:b/>
                <w:i/>
                <w:spacing w:val="2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1839" w:type="dxa"/>
          </w:tcPr>
          <w:p w14:paraId="1C27E99B" w14:textId="77777777" w:rsidR="00110380" w:rsidRDefault="00000000">
            <w:pPr>
              <w:pStyle w:val="TableParagraph"/>
              <w:spacing w:before="106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Independent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Learning</w:t>
            </w:r>
          </w:p>
          <w:p w14:paraId="4239A5F7" w14:textId="77777777" w:rsidR="00110380" w:rsidRDefault="00000000">
            <w:pPr>
              <w:pStyle w:val="TableParagraph"/>
              <w:spacing w:before="2"/>
              <w:ind w:left="5" w:right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(10</w:t>
            </w:r>
            <w:r>
              <w:rPr>
                <w:i/>
                <w:spacing w:val="-4"/>
                <w:sz w:val="16"/>
              </w:rPr>
              <w:t xml:space="preserve"> min)</w:t>
            </w:r>
          </w:p>
          <w:p w14:paraId="38A0D996" w14:textId="77777777" w:rsidR="00110380" w:rsidRDefault="00000000">
            <w:pPr>
              <w:pStyle w:val="TableParagraph"/>
              <w:spacing w:before="2"/>
              <w:ind w:left="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*YOU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1791" w:type="dxa"/>
          </w:tcPr>
          <w:p w14:paraId="0DC815B4" w14:textId="77777777" w:rsidR="00110380" w:rsidRDefault="00110380">
            <w:pPr>
              <w:pStyle w:val="TableParagraph"/>
              <w:spacing w:before="23"/>
              <w:rPr>
                <w:rFonts w:ascii="Times New Roman"/>
                <w:sz w:val="16"/>
              </w:rPr>
            </w:pPr>
          </w:p>
          <w:p w14:paraId="4FF5556F" w14:textId="77777777" w:rsidR="00110380" w:rsidRDefault="00000000">
            <w:pPr>
              <w:pStyle w:val="TableParagraph"/>
              <w:spacing w:line="194" w:lineRule="exact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Closing</w:t>
            </w:r>
          </w:p>
          <w:p w14:paraId="11DB6243" w14:textId="77777777" w:rsidR="00110380" w:rsidRDefault="00000000">
            <w:pPr>
              <w:pStyle w:val="TableParagraph"/>
              <w:spacing w:line="194" w:lineRule="exact"/>
              <w:ind w:left="2" w:right="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(5</w:t>
            </w:r>
            <w:r>
              <w:rPr>
                <w:i/>
                <w:spacing w:val="-4"/>
                <w:sz w:val="16"/>
              </w:rPr>
              <w:t xml:space="preserve"> min)</w:t>
            </w:r>
          </w:p>
        </w:tc>
      </w:tr>
      <w:tr w:rsidR="00110380" w14:paraId="72EFE9AB" w14:textId="77777777">
        <w:trPr>
          <w:trHeight w:val="1886"/>
        </w:trPr>
        <w:tc>
          <w:tcPr>
            <w:tcW w:w="826" w:type="dxa"/>
            <w:vMerge/>
            <w:tcBorders>
              <w:top w:val="nil"/>
            </w:tcBorders>
          </w:tcPr>
          <w:p w14:paraId="6DE2D56A" w14:textId="77777777" w:rsidR="00110380" w:rsidRDefault="00110380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14:paraId="32222B36" w14:textId="77777777" w:rsidR="00110380" w:rsidRDefault="00110380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14:paraId="63E07914" w14:textId="77777777" w:rsidR="0011038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01" w:lineRule="exact"/>
              <w:rPr>
                <w:sz w:val="16"/>
              </w:rPr>
            </w:pPr>
            <w:r>
              <w:rPr>
                <w:color w:val="585858"/>
                <w:sz w:val="16"/>
              </w:rPr>
              <w:t>Do</w:t>
            </w:r>
            <w:r>
              <w:rPr>
                <w:color w:val="585858"/>
                <w:spacing w:val="-4"/>
                <w:sz w:val="16"/>
              </w:rPr>
              <w:t xml:space="preserve"> </w:t>
            </w:r>
            <w:r>
              <w:rPr>
                <w:color w:val="585858"/>
                <w:spacing w:val="-5"/>
                <w:sz w:val="16"/>
              </w:rPr>
              <w:t>Now</w:t>
            </w:r>
          </w:p>
          <w:p w14:paraId="3591D287" w14:textId="77777777" w:rsidR="0011038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before="2" w:line="203" w:lineRule="exact"/>
              <w:rPr>
                <w:sz w:val="16"/>
              </w:rPr>
            </w:pPr>
            <w:r>
              <w:rPr>
                <w:color w:val="585858"/>
                <w:sz w:val="16"/>
              </w:rPr>
              <w:t>Quick</w:t>
            </w:r>
            <w:r>
              <w:rPr>
                <w:color w:val="585858"/>
                <w:spacing w:val="-4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Write*</w:t>
            </w:r>
          </w:p>
          <w:p w14:paraId="36464BDA" w14:textId="77777777" w:rsidR="0011038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03" w:lineRule="exact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Think/Pair/Share</w:t>
            </w:r>
          </w:p>
          <w:p w14:paraId="41D8B69F" w14:textId="77777777" w:rsidR="0011038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before="3" w:line="203" w:lineRule="exact"/>
              <w:rPr>
                <w:sz w:val="16"/>
              </w:rPr>
            </w:pPr>
            <w:r>
              <w:rPr>
                <w:color w:val="585858"/>
                <w:spacing w:val="-4"/>
                <w:sz w:val="16"/>
              </w:rPr>
              <w:t>Polls</w:t>
            </w:r>
          </w:p>
          <w:p w14:paraId="31E2D618" w14:textId="77777777" w:rsidR="0011038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03" w:lineRule="exact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Notice/Wonder</w:t>
            </w:r>
          </w:p>
          <w:p w14:paraId="663C1282" w14:textId="77777777" w:rsidR="0011038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before="2" w:line="203" w:lineRule="exact"/>
              <w:rPr>
                <w:sz w:val="16"/>
              </w:rPr>
            </w:pPr>
            <w:r>
              <w:rPr>
                <w:color w:val="585858"/>
                <w:sz w:val="16"/>
              </w:rPr>
              <w:t>Number</w:t>
            </w:r>
            <w:r>
              <w:rPr>
                <w:color w:val="585858"/>
                <w:spacing w:val="-9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Talks</w:t>
            </w:r>
          </w:p>
          <w:p w14:paraId="299F037C" w14:textId="77777777" w:rsidR="0011038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02" w:lineRule="exact"/>
              <w:rPr>
                <w:sz w:val="16"/>
              </w:rPr>
            </w:pPr>
            <w:r>
              <w:rPr>
                <w:color w:val="585858"/>
                <w:sz w:val="16"/>
              </w:rPr>
              <w:t>Engaging</w:t>
            </w:r>
            <w:r>
              <w:rPr>
                <w:color w:val="585858"/>
                <w:spacing w:val="-7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Video</w:t>
            </w:r>
          </w:p>
          <w:p w14:paraId="545561FF" w14:textId="77777777" w:rsidR="0011038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03" w:lineRule="exact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Open-Ended</w:t>
            </w:r>
            <w:r>
              <w:rPr>
                <w:color w:val="585858"/>
                <w:spacing w:val="10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Question</w:t>
            </w:r>
          </w:p>
        </w:tc>
        <w:tc>
          <w:tcPr>
            <w:tcW w:w="1983" w:type="dxa"/>
          </w:tcPr>
          <w:p w14:paraId="6A9D4515" w14:textId="77777777" w:rsidR="0011038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01" w:lineRule="exact"/>
              <w:ind w:left="470" w:hanging="359"/>
              <w:rPr>
                <w:sz w:val="16"/>
              </w:rPr>
            </w:pPr>
            <w:r>
              <w:rPr>
                <w:color w:val="585858"/>
                <w:sz w:val="16"/>
              </w:rPr>
              <w:t>Think</w:t>
            </w:r>
            <w:r>
              <w:rPr>
                <w:color w:val="585858"/>
                <w:spacing w:val="-6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Aloud</w:t>
            </w:r>
          </w:p>
          <w:p w14:paraId="2E70217A" w14:textId="77777777" w:rsidR="0011038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2" w:line="203" w:lineRule="exact"/>
              <w:ind w:left="470" w:hanging="359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Visuals</w:t>
            </w:r>
          </w:p>
          <w:p w14:paraId="1EC11FE9" w14:textId="77777777" w:rsidR="0011038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03" w:lineRule="exact"/>
              <w:ind w:left="470" w:hanging="359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Demonstration</w:t>
            </w:r>
          </w:p>
          <w:p w14:paraId="71F1F845" w14:textId="77777777" w:rsidR="0011038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3" w:line="203" w:lineRule="exact"/>
              <w:ind w:left="470" w:hanging="359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Analogies*</w:t>
            </w:r>
          </w:p>
          <w:p w14:paraId="6ACE6BF8" w14:textId="77777777" w:rsidR="0011038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03" w:lineRule="exact"/>
              <w:ind w:left="470" w:hanging="359"/>
              <w:rPr>
                <w:sz w:val="16"/>
              </w:rPr>
            </w:pPr>
            <w:r>
              <w:rPr>
                <w:color w:val="585858"/>
                <w:sz w:val="16"/>
              </w:rPr>
              <w:t>Worked</w:t>
            </w:r>
            <w:r>
              <w:rPr>
                <w:color w:val="585858"/>
                <w:spacing w:val="-6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Examples</w:t>
            </w:r>
          </w:p>
        </w:tc>
        <w:tc>
          <w:tcPr>
            <w:tcW w:w="2170" w:type="dxa"/>
          </w:tcPr>
          <w:p w14:paraId="0C110182" w14:textId="77777777" w:rsidR="0011038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01" w:lineRule="exact"/>
              <w:ind w:left="470" w:hanging="359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Call/Response</w:t>
            </w:r>
          </w:p>
          <w:p w14:paraId="037387CF" w14:textId="77777777" w:rsidR="0011038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before="2" w:line="203" w:lineRule="exact"/>
              <w:ind w:left="470" w:hanging="359"/>
              <w:rPr>
                <w:sz w:val="16"/>
              </w:rPr>
            </w:pPr>
            <w:r>
              <w:rPr>
                <w:color w:val="585858"/>
                <w:sz w:val="16"/>
              </w:rPr>
              <w:t>Probing</w:t>
            </w:r>
            <w:r>
              <w:rPr>
                <w:color w:val="585858"/>
                <w:spacing w:val="-6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Questions</w:t>
            </w:r>
          </w:p>
          <w:p w14:paraId="022DD0CB" w14:textId="77777777" w:rsidR="0011038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03" w:lineRule="exact"/>
              <w:ind w:left="470" w:hanging="359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Graphic</w:t>
            </w:r>
            <w:r>
              <w:rPr>
                <w:color w:val="585858"/>
                <w:spacing w:val="4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Organizer</w:t>
            </w:r>
          </w:p>
          <w:p w14:paraId="32AF9EE3" w14:textId="77777777" w:rsidR="0011038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before="3"/>
              <w:ind w:left="470" w:hanging="359"/>
              <w:rPr>
                <w:sz w:val="16"/>
              </w:rPr>
            </w:pPr>
            <w:r>
              <w:rPr>
                <w:color w:val="585858"/>
                <w:sz w:val="16"/>
              </w:rPr>
              <w:t>Digital</w:t>
            </w:r>
            <w:r>
              <w:rPr>
                <w:color w:val="585858"/>
                <w:spacing w:val="-4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Whiteboard</w:t>
            </w:r>
          </w:p>
        </w:tc>
        <w:tc>
          <w:tcPr>
            <w:tcW w:w="2507" w:type="dxa"/>
          </w:tcPr>
          <w:p w14:paraId="166F4B94" w14:textId="77777777" w:rsidR="0011038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line="201" w:lineRule="exact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Discussions*</w:t>
            </w:r>
          </w:p>
          <w:p w14:paraId="46B32077" w14:textId="77777777" w:rsidR="0011038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before="2" w:line="203" w:lineRule="exact"/>
              <w:rPr>
                <w:sz w:val="16"/>
              </w:rPr>
            </w:pPr>
            <w:r>
              <w:rPr>
                <w:color w:val="585858"/>
                <w:sz w:val="16"/>
              </w:rPr>
              <w:t>Expert</w:t>
            </w:r>
            <w:r>
              <w:rPr>
                <w:color w:val="585858"/>
                <w:spacing w:val="-9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Groups</w:t>
            </w:r>
          </w:p>
          <w:p w14:paraId="60F15BCE" w14:textId="77777777" w:rsidR="0011038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line="203" w:lineRule="exact"/>
              <w:rPr>
                <w:sz w:val="16"/>
              </w:rPr>
            </w:pPr>
            <w:r>
              <w:rPr>
                <w:color w:val="585858"/>
                <w:spacing w:val="-4"/>
                <w:sz w:val="16"/>
              </w:rPr>
              <w:t>Labs</w:t>
            </w:r>
          </w:p>
          <w:p w14:paraId="265BE13A" w14:textId="77777777" w:rsidR="0011038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before="3" w:line="203" w:lineRule="exact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Stations</w:t>
            </w:r>
          </w:p>
          <w:p w14:paraId="2DDC3D6C" w14:textId="77777777" w:rsidR="0011038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line="203" w:lineRule="exact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Think/Pair/Share</w:t>
            </w:r>
          </w:p>
          <w:p w14:paraId="752D196B" w14:textId="77777777" w:rsidR="0011038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before="2"/>
              <w:rPr>
                <w:sz w:val="16"/>
              </w:rPr>
            </w:pPr>
            <w:r>
              <w:rPr>
                <w:color w:val="585858"/>
                <w:sz w:val="16"/>
              </w:rPr>
              <w:t>Create</w:t>
            </w:r>
            <w:r>
              <w:rPr>
                <w:color w:val="585858"/>
                <w:spacing w:val="-9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Visuals</w:t>
            </w:r>
          </w:p>
        </w:tc>
        <w:tc>
          <w:tcPr>
            <w:tcW w:w="1839" w:type="dxa"/>
          </w:tcPr>
          <w:p w14:paraId="5E351F1F" w14:textId="77777777" w:rsidR="0011038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01" w:lineRule="exact"/>
              <w:rPr>
                <w:sz w:val="16"/>
              </w:rPr>
            </w:pPr>
            <w:r>
              <w:rPr>
                <w:color w:val="585858"/>
                <w:sz w:val="16"/>
              </w:rPr>
              <w:t>Written</w:t>
            </w:r>
            <w:r>
              <w:rPr>
                <w:color w:val="585858"/>
                <w:spacing w:val="-8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Response*</w:t>
            </w:r>
          </w:p>
          <w:p w14:paraId="36F7CED7" w14:textId="77777777" w:rsidR="0011038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2" w:line="203" w:lineRule="exact"/>
              <w:rPr>
                <w:sz w:val="16"/>
              </w:rPr>
            </w:pPr>
            <w:r>
              <w:rPr>
                <w:color w:val="585858"/>
                <w:sz w:val="16"/>
              </w:rPr>
              <w:t>Digital</w:t>
            </w:r>
            <w:r>
              <w:rPr>
                <w:color w:val="585858"/>
                <w:spacing w:val="-4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Portfolio</w:t>
            </w:r>
          </w:p>
          <w:p w14:paraId="5BC6DB21" w14:textId="77777777" w:rsidR="0011038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03" w:lineRule="exact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Presentation</w:t>
            </w:r>
          </w:p>
          <w:p w14:paraId="76D176B3" w14:textId="77777777" w:rsidR="0011038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3" w:line="203" w:lineRule="exact"/>
              <w:rPr>
                <w:sz w:val="16"/>
              </w:rPr>
            </w:pPr>
            <w:r>
              <w:rPr>
                <w:color w:val="585858"/>
                <w:sz w:val="16"/>
              </w:rPr>
              <w:t>Canvas</w:t>
            </w:r>
            <w:r>
              <w:rPr>
                <w:color w:val="585858"/>
                <w:spacing w:val="-8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Assignment</w:t>
            </w:r>
          </w:p>
          <w:p w14:paraId="5CC39894" w14:textId="77777777" w:rsidR="0011038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03" w:lineRule="exact"/>
              <w:rPr>
                <w:sz w:val="16"/>
              </w:rPr>
            </w:pPr>
            <w:r>
              <w:rPr>
                <w:color w:val="585858"/>
                <w:sz w:val="16"/>
              </w:rPr>
              <w:t>Choice</w:t>
            </w:r>
            <w:r>
              <w:rPr>
                <w:color w:val="585858"/>
                <w:spacing w:val="-7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Board</w:t>
            </w:r>
          </w:p>
          <w:p w14:paraId="56C140CD" w14:textId="77777777" w:rsidR="0011038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2"/>
              <w:ind w:right="526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Independent</w:t>
            </w:r>
            <w:r>
              <w:rPr>
                <w:color w:val="585858"/>
                <w:spacing w:val="40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Project</w:t>
            </w:r>
          </w:p>
          <w:p w14:paraId="4EDFECE9" w14:textId="77777777" w:rsidR="0011038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03" w:lineRule="exact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Portfolio</w:t>
            </w:r>
          </w:p>
        </w:tc>
        <w:tc>
          <w:tcPr>
            <w:tcW w:w="1791" w:type="dxa"/>
          </w:tcPr>
          <w:p w14:paraId="7F908AD2" w14:textId="77777777" w:rsidR="0011038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01" w:lineRule="exact"/>
              <w:rPr>
                <w:sz w:val="16"/>
              </w:rPr>
            </w:pPr>
            <w:r>
              <w:rPr>
                <w:color w:val="585858"/>
                <w:sz w:val="16"/>
              </w:rPr>
              <w:t>Group</w:t>
            </w:r>
            <w:r>
              <w:rPr>
                <w:color w:val="585858"/>
                <w:spacing w:val="-7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Discussion</w:t>
            </w:r>
          </w:p>
          <w:p w14:paraId="672A94DF" w14:textId="77777777" w:rsidR="0011038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2" w:line="203" w:lineRule="exact"/>
              <w:rPr>
                <w:sz w:val="16"/>
              </w:rPr>
            </w:pPr>
            <w:r>
              <w:rPr>
                <w:color w:val="585858"/>
                <w:sz w:val="16"/>
              </w:rPr>
              <w:t>Exit</w:t>
            </w:r>
            <w:r>
              <w:rPr>
                <w:color w:val="585858"/>
                <w:spacing w:val="-8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Ticket</w:t>
            </w:r>
          </w:p>
          <w:p w14:paraId="679E0F25" w14:textId="77777777" w:rsidR="0011038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03" w:lineRule="exact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3-2-</w:t>
            </w:r>
            <w:r>
              <w:rPr>
                <w:color w:val="585858"/>
                <w:spacing w:val="-12"/>
                <w:sz w:val="16"/>
              </w:rPr>
              <w:t>1</w:t>
            </w:r>
          </w:p>
          <w:p w14:paraId="35B7DA01" w14:textId="77777777" w:rsidR="0011038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3" w:line="203" w:lineRule="exact"/>
              <w:rPr>
                <w:sz w:val="16"/>
              </w:rPr>
            </w:pPr>
            <w:r>
              <w:rPr>
                <w:color w:val="585858"/>
                <w:sz w:val="16"/>
              </w:rPr>
              <w:t>Parking</w:t>
            </w:r>
            <w:r>
              <w:rPr>
                <w:color w:val="585858"/>
                <w:spacing w:val="-5"/>
                <w:sz w:val="16"/>
              </w:rPr>
              <w:t xml:space="preserve"> Lot</w:t>
            </w:r>
          </w:p>
          <w:p w14:paraId="693330DA" w14:textId="77777777" w:rsidR="0011038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03" w:lineRule="exact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Journaling*</w:t>
            </w:r>
          </w:p>
          <w:p w14:paraId="6BE608E3" w14:textId="77777777" w:rsidR="0011038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2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Nearpod</w:t>
            </w:r>
          </w:p>
        </w:tc>
      </w:tr>
      <w:tr w:rsidR="00110380" w14:paraId="5984AE55" w14:textId="77777777">
        <w:trPr>
          <w:trHeight w:val="2304"/>
        </w:trPr>
        <w:tc>
          <w:tcPr>
            <w:tcW w:w="826" w:type="dxa"/>
            <w:textDirection w:val="btLr"/>
          </w:tcPr>
          <w:p w14:paraId="78E4330A" w14:textId="77777777" w:rsidR="00110380" w:rsidRDefault="00110380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6586F274" w14:textId="77777777" w:rsidR="00110380" w:rsidRDefault="00000000">
            <w:pPr>
              <w:pStyle w:val="TableParagraph"/>
              <w:ind w:left="796" w:right="801" w:hanging="2"/>
              <w:jc w:val="center"/>
              <w:rPr>
                <w:b/>
                <w:sz w:val="16"/>
              </w:rPr>
            </w:pPr>
            <w:r>
              <w:rPr>
                <w:b/>
                <w:color w:val="585858"/>
                <w:spacing w:val="-2"/>
                <w:sz w:val="16"/>
              </w:rPr>
              <w:t>Monday</w:t>
            </w:r>
            <w:r>
              <w:rPr>
                <w:b/>
                <w:color w:val="585858"/>
                <w:spacing w:val="40"/>
                <w:sz w:val="16"/>
              </w:rPr>
              <w:t xml:space="preserve"> </w:t>
            </w:r>
            <w:r>
              <w:rPr>
                <w:b/>
                <w:color w:val="585858"/>
                <w:spacing w:val="-2"/>
                <w:sz w:val="16"/>
              </w:rPr>
              <w:t>1/13/2025</w:t>
            </w:r>
          </w:p>
        </w:tc>
        <w:tc>
          <w:tcPr>
            <w:tcW w:w="1512" w:type="dxa"/>
          </w:tcPr>
          <w:p w14:paraId="051034AB" w14:textId="77777777" w:rsidR="00110380" w:rsidRDefault="00000000">
            <w:pPr>
              <w:pStyle w:val="TableParagraph"/>
              <w:spacing w:before="94" w:line="256" w:lineRule="auto"/>
              <w:ind w:left="110" w:hanging="1"/>
              <w:rPr>
                <w:rFonts w:ascii="Arial"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25845E7F" wp14:editId="622A0055">
                  <wp:extent cx="147319" cy="126750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19" cy="12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color w:val="2E5395"/>
                <w:sz w:val="18"/>
              </w:rPr>
              <w:t>I</w:t>
            </w:r>
            <w:r>
              <w:rPr>
                <w:color w:val="2E5395"/>
                <w:spacing w:val="-11"/>
                <w:sz w:val="18"/>
              </w:rPr>
              <w:t xml:space="preserve"> </w:t>
            </w:r>
            <w:r>
              <w:rPr>
                <w:color w:val="2E5395"/>
                <w:sz w:val="18"/>
              </w:rPr>
              <w:t>am</w:t>
            </w:r>
            <w:r>
              <w:rPr>
                <w:color w:val="2E5395"/>
                <w:spacing w:val="-10"/>
                <w:sz w:val="18"/>
              </w:rPr>
              <w:t xml:space="preserve"> </w:t>
            </w:r>
            <w:r>
              <w:rPr>
                <w:color w:val="2E5395"/>
                <w:sz w:val="18"/>
              </w:rPr>
              <w:t xml:space="preserve">learning </w:t>
            </w:r>
            <w:r>
              <w:rPr>
                <w:color w:val="2E5395"/>
                <w:spacing w:val="-2"/>
                <w:sz w:val="18"/>
              </w:rPr>
              <w:t>about</w:t>
            </w:r>
            <w:r>
              <w:rPr>
                <w:color w:val="2E5395"/>
                <w:sz w:val="18"/>
              </w:rPr>
              <w:t xml:space="preserve"> </w:t>
            </w:r>
            <w:r>
              <w:rPr>
                <w:rFonts w:ascii="Arial"/>
                <w:b/>
                <w:color w:val="0D3C66"/>
                <w:spacing w:val="-2"/>
                <w:sz w:val="18"/>
              </w:rPr>
              <w:t xml:space="preserve">Demographic </w:t>
            </w:r>
            <w:r>
              <w:rPr>
                <w:rFonts w:ascii="Arial"/>
                <w:color w:val="0D3C66"/>
                <w:spacing w:val="-2"/>
                <w:sz w:val="18"/>
              </w:rPr>
              <w:t>Transitions</w:t>
            </w:r>
          </w:p>
          <w:p w14:paraId="59C14682" w14:textId="77777777" w:rsidR="00110380" w:rsidRDefault="00000000">
            <w:pPr>
              <w:pStyle w:val="TableParagraph"/>
              <w:spacing w:before="101" w:line="237" w:lineRule="auto"/>
              <w:ind w:left="110" w:right="234" w:firstLine="6"/>
              <w:rPr>
                <w:rFonts w:ascii="Arial"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005BA0B0" wp14:editId="56303150">
                  <wp:extent cx="113735" cy="90314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35" cy="90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color w:val="1F3762"/>
                <w:spacing w:val="-2"/>
                <w:sz w:val="18"/>
              </w:rPr>
              <w:t>I</w:t>
            </w:r>
            <w:r>
              <w:rPr>
                <w:color w:val="1F3762"/>
                <w:spacing w:val="-8"/>
                <w:sz w:val="18"/>
              </w:rPr>
              <w:t xml:space="preserve"> </w:t>
            </w:r>
            <w:r>
              <w:rPr>
                <w:color w:val="1F3762"/>
                <w:spacing w:val="-2"/>
                <w:sz w:val="18"/>
              </w:rPr>
              <w:t>can</w:t>
            </w:r>
            <w:r>
              <w:rPr>
                <w:color w:val="1F3762"/>
                <w:spacing w:val="-8"/>
                <w:sz w:val="18"/>
              </w:rPr>
              <w:t xml:space="preserve"> </w:t>
            </w:r>
            <w:r>
              <w:rPr>
                <w:color w:val="1F3762"/>
                <w:spacing w:val="-2"/>
                <w:sz w:val="18"/>
              </w:rPr>
              <w:t>analysis</w:t>
            </w:r>
            <w:r>
              <w:rPr>
                <w:color w:val="1F3762"/>
                <w:sz w:val="18"/>
              </w:rPr>
              <w:t xml:space="preserve"> the </w:t>
            </w:r>
            <w:r>
              <w:rPr>
                <w:rFonts w:ascii="Arial"/>
                <w:color w:val="5E5858"/>
                <w:sz w:val="18"/>
              </w:rPr>
              <w:t xml:space="preserve">Recent </w:t>
            </w:r>
            <w:r>
              <w:rPr>
                <w:rFonts w:ascii="Arial"/>
                <w:color w:val="5E5858"/>
                <w:spacing w:val="-2"/>
                <w:sz w:val="18"/>
              </w:rPr>
              <w:t>Population Growth.</w:t>
            </w:r>
          </w:p>
        </w:tc>
        <w:tc>
          <w:tcPr>
            <w:tcW w:w="2189" w:type="dxa"/>
          </w:tcPr>
          <w:p w14:paraId="5B82DBA5" w14:textId="77777777" w:rsidR="008C5282" w:rsidRPr="008C5282" w:rsidRDefault="008C5282" w:rsidP="008C5282">
            <w:pPr>
              <w:pStyle w:val="TableParagraph"/>
              <w:rPr>
                <w:sz w:val="24"/>
              </w:rPr>
            </w:pPr>
            <w:r w:rsidRPr="008C5282">
              <w:rPr>
                <w:sz w:val="24"/>
              </w:rPr>
              <w:t xml:space="preserve">Engaging video on demographic transitions (e.g., </w:t>
            </w:r>
            <w:proofErr w:type="spellStart"/>
            <w:r w:rsidRPr="008C5282">
              <w:rPr>
                <w:sz w:val="24"/>
              </w:rPr>
              <w:t>CrashCourse</w:t>
            </w:r>
            <w:proofErr w:type="spellEnd"/>
            <w:r w:rsidRPr="008C5282">
              <w:rPr>
                <w:sz w:val="24"/>
              </w:rPr>
              <w:t>).</w:t>
            </w:r>
          </w:p>
          <w:p w14:paraId="6318AC09" w14:textId="4293CDD3" w:rsidR="00110380" w:rsidRDefault="00110380" w:rsidP="00384EB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0A4608C8" w14:textId="77777777" w:rsidR="006C61CA" w:rsidRPr="006C61CA" w:rsidRDefault="006C61CA" w:rsidP="006C61CA">
            <w:pPr>
              <w:pStyle w:val="TableParagraph"/>
              <w:spacing w:before="210" w:line="237" w:lineRule="auto"/>
              <w:ind w:left="111" w:right="251"/>
              <w:rPr>
                <w:rFonts w:ascii="Arial"/>
              </w:rPr>
            </w:pPr>
            <w:r w:rsidRPr="006C61CA">
              <w:rPr>
                <w:rFonts w:ascii="Arial"/>
              </w:rPr>
              <w:t>Teacher-led Think Aloud with visuals of population pyramids.</w:t>
            </w:r>
          </w:p>
          <w:p w14:paraId="448CCC08" w14:textId="5E822A0B" w:rsidR="00110380" w:rsidRDefault="00110380">
            <w:pPr>
              <w:pStyle w:val="TableParagraph"/>
              <w:spacing w:before="210" w:line="237" w:lineRule="auto"/>
              <w:ind w:left="111" w:right="251"/>
              <w:rPr>
                <w:rFonts w:ascii="Arial"/>
              </w:rPr>
            </w:pPr>
          </w:p>
        </w:tc>
        <w:tc>
          <w:tcPr>
            <w:tcW w:w="2170" w:type="dxa"/>
          </w:tcPr>
          <w:p w14:paraId="3DFA7F36" w14:textId="77777777" w:rsidR="006C61CA" w:rsidRPr="006C61CA" w:rsidRDefault="006C61CA" w:rsidP="006C61CA">
            <w:pPr>
              <w:pStyle w:val="TableParagraph"/>
              <w:ind w:left="111" w:right="224"/>
              <w:rPr>
                <w:sz w:val="24"/>
              </w:rPr>
            </w:pPr>
            <w:r w:rsidRPr="006C61CA">
              <w:rPr>
                <w:sz w:val="24"/>
              </w:rPr>
              <w:t>Analyze recent population data using a digital whiteboard.</w:t>
            </w:r>
          </w:p>
          <w:p w14:paraId="32DF756A" w14:textId="7F1EDFF1" w:rsidR="00110380" w:rsidRDefault="00110380">
            <w:pPr>
              <w:pStyle w:val="TableParagraph"/>
              <w:ind w:left="111" w:right="224"/>
              <w:rPr>
                <w:sz w:val="24"/>
              </w:rPr>
            </w:pPr>
          </w:p>
        </w:tc>
        <w:tc>
          <w:tcPr>
            <w:tcW w:w="2507" w:type="dxa"/>
          </w:tcPr>
          <w:p w14:paraId="21BF8B81" w14:textId="746C7058" w:rsidR="00110380" w:rsidRDefault="00110380">
            <w:pPr>
              <w:pStyle w:val="TableParagraph"/>
              <w:ind w:left="111" w:right="28"/>
              <w:rPr>
                <w:sz w:val="24"/>
              </w:rPr>
            </w:pPr>
          </w:p>
        </w:tc>
        <w:tc>
          <w:tcPr>
            <w:tcW w:w="1839" w:type="dxa"/>
          </w:tcPr>
          <w:p w14:paraId="532F3CE5" w14:textId="1EC4A9FD" w:rsidR="006C61CA" w:rsidRPr="006C61CA" w:rsidRDefault="006C61CA" w:rsidP="006C61CA">
            <w:pPr>
              <w:pStyle w:val="TableParagraph"/>
              <w:ind w:left="110" w:right="734"/>
              <w:rPr>
                <w:sz w:val="24"/>
              </w:rPr>
            </w:pPr>
            <w:r w:rsidRPr="006C61CA">
              <w:rPr>
                <w:sz w:val="24"/>
              </w:rPr>
              <w:t>How does population growth impact local resources?"</w:t>
            </w:r>
            <w:proofErr w:type="spellStart"/>
            <w:r>
              <w:rPr>
                <w:sz w:val="24"/>
              </w:rPr>
              <w:t>Quizziz</w:t>
            </w:r>
            <w:proofErr w:type="spellEnd"/>
          </w:p>
          <w:p w14:paraId="1A2AC415" w14:textId="0B09075F" w:rsidR="00110380" w:rsidRDefault="00110380">
            <w:pPr>
              <w:pStyle w:val="TableParagraph"/>
              <w:ind w:left="110" w:right="734"/>
              <w:rPr>
                <w:sz w:val="24"/>
              </w:rPr>
            </w:pPr>
          </w:p>
        </w:tc>
        <w:tc>
          <w:tcPr>
            <w:tcW w:w="1791" w:type="dxa"/>
          </w:tcPr>
          <w:p w14:paraId="30AC4626" w14:textId="77777777" w:rsidR="006C61CA" w:rsidRPr="006C61CA" w:rsidRDefault="006C61CA" w:rsidP="006C61CA">
            <w:pPr>
              <w:pStyle w:val="TableParagraph"/>
              <w:spacing w:before="1"/>
              <w:ind w:left="105"/>
              <w:rPr>
                <w:rFonts w:ascii="Arial"/>
                <w:sz w:val="20"/>
              </w:rPr>
            </w:pPr>
            <w:r w:rsidRPr="006C61CA">
              <w:rPr>
                <w:rFonts w:ascii="Arial"/>
                <w:sz w:val="20"/>
              </w:rPr>
              <w:t>What surprised you most about population trends?"</w:t>
            </w:r>
          </w:p>
          <w:p w14:paraId="65C88AE0" w14:textId="7CBA1D75" w:rsidR="00110380" w:rsidRDefault="00110380">
            <w:pPr>
              <w:pStyle w:val="TableParagraph"/>
              <w:spacing w:before="1"/>
              <w:ind w:left="105"/>
              <w:rPr>
                <w:rFonts w:ascii="Arial"/>
                <w:sz w:val="20"/>
              </w:rPr>
            </w:pPr>
          </w:p>
        </w:tc>
      </w:tr>
      <w:tr w:rsidR="00110380" w14:paraId="7FAEAA4C" w14:textId="77777777">
        <w:trPr>
          <w:trHeight w:val="2535"/>
        </w:trPr>
        <w:tc>
          <w:tcPr>
            <w:tcW w:w="826" w:type="dxa"/>
            <w:textDirection w:val="btLr"/>
          </w:tcPr>
          <w:p w14:paraId="5220CF7D" w14:textId="77777777" w:rsidR="00110380" w:rsidRDefault="00110380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4FC4DBBB" w14:textId="77777777" w:rsidR="00110380" w:rsidRDefault="00000000">
            <w:pPr>
              <w:pStyle w:val="TableParagraph"/>
              <w:ind w:left="917" w:right="911" w:hanging="11"/>
              <w:jc w:val="center"/>
              <w:rPr>
                <w:b/>
                <w:sz w:val="16"/>
              </w:rPr>
            </w:pPr>
            <w:r>
              <w:rPr>
                <w:b/>
                <w:color w:val="585858"/>
                <w:sz w:val="16"/>
              </w:rPr>
              <w:t>Tues</w:t>
            </w:r>
            <w:r>
              <w:rPr>
                <w:b/>
                <w:color w:val="585858"/>
                <w:spacing w:val="-10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day</w:t>
            </w:r>
            <w:r>
              <w:rPr>
                <w:b/>
                <w:color w:val="585858"/>
                <w:spacing w:val="40"/>
                <w:sz w:val="16"/>
              </w:rPr>
              <w:t xml:space="preserve"> </w:t>
            </w:r>
            <w:r>
              <w:rPr>
                <w:b/>
                <w:color w:val="585858"/>
                <w:spacing w:val="-2"/>
                <w:sz w:val="16"/>
              </w:rPr>
              <w:t>1/14/2025</w:t>
            </w:r>
          </w:p>
        </w:tc>
        <w:tc>
          <w:tcPr>
            <w:tcW w:w="1512" w:type="dxa"/>
          </w:tcPr>
          <w:p w14:paraId="4E2E6F4C" w14:textId="77777777" w:rsidR="00110380" w:rsidRDefault="00000000">
            <w:pPr>
              <w:pStyle w:val="TableParagraph"/>
              <w:spacing w:before="97" w:line="256" w:lineRule="auto"/>
              <w:ind w:left="110" w:right="140" w:hanging="1"/>
              <w:rPr>
                <w:rFonts w:ascii="Arial"/>
                <w:sz w:val="16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11E0BECE" wp14:editId="7604A68C">
                  <wp:extent cx="147319" cy="126750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19" cy="12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color w:val="2E5395"/>
                <w:sz w:val="20"/>
              </w:rPr>
              <w:t xml:space="preserve">I am </w:t>
            </w:r>
            <w:r>
              <w:rPr>
                <w:color w:val="2E5395"/>
                <w:spacing w:val="-2"/>
                <w:sz w:val="20"/>
              </w:rPr>
              <w:t>learning</w:t>
            </w:r>
            <w:r>
              <w:rPr>
                <w:color w:val="2E5395"/>
                <w:spacing w:val="-10"/>
                <w:sz w:val="20"/>
              </w:rPr>
              <w:t xml:space="preserve"> </w:t>
            </w:r>
            <w:r>
              <w:rPr>
                <w:color w:val="2E5395"/>
                <w:spacing w:val="-2"/>
                <w:sz w:val="20"/>
              </w:rPr>
              <w:t xml:space="preserve">about </w:t>
            </w:r>
            <w:r>
              <w:rPr>
                <w:color w:val="2E5395"/>
                <w:sz w:val="20"/>
              </w:rPr>
              <w:t xml:space="preserve">the </w:t>
            </w:r>
            <w:r>
              <w:rPr>
                <w:rFonts w:ascii="Arial"/>
                <w:color w:val="0D3C66"/>
                <w:sz w:val="16"/>
              </w:rPr>
              <w:t xml:space="preserve">Concerns with Population </w:t>
            </w:r>
            <w:r>
              <w:rPr>
                <w:rFonts w:ascii="Arial"/>
                <w:color w:val="0D3C66"/>
                <w:spacing w:val="-2"/>
                <w:sz w:val="16"/>
              </w:rPr>
              <w:t>Growth</w:t>
            </w:r>
          </w:p>
          <w:p w14:paraId="667092B2" w14:textId="77777777" w:rsidR="00110380" w:rsidRDefault="00000000">
            <w:pPr>
              <w:pStyle w:val="TableParagraph"/>
              <w:spacing w:before="100"/>
              <w:ind w:left="110" w:right="111" w:firstLine="6"/>
              <w:rPr>
                <w:sz w:val="20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2B762E2A" wp14:editId="6FD5CAE9">
                  <wp:extent cx="113735" cy="90314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35" cy="90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color w:val="1F3762"/>
                <w:sz w:val="20"/>
              </w:rPr>
              <w:t>I</w:t>
            </w:r>
            <w:r>
              <w:rPr>
                <w:color w:val="1F3762"/>
                <w:spacing w:val="-11"/>
                <w:sz w:val="20"/>
              </w:rPr>
              <w:t xml:space="preserve"> </w:t>
            </w:r>
            <w:r>
              <w:rPr>
                <w:color w:val="1F3762"/>
                <w:sz w:val="20"/>
              </w:rPr>
              <w:t>can</w:t>
            </w:r>
            <w:r>
              <w:rPr>
                <w:color w:val="1F3762"/>
                <w:spacing w:val="-12"/>
                <w:sz w:val="20"/>
              </w:rPr>
              <w:t xml:space="preserve"> </w:t>
            </w:r>
            <w:r>
              <w:rPr>
                <w:color w:val="1F3762"/>
                <w:sz w:val="20"/>
              </w:rPr>
              <w:t>analysis the rapid</w:t>
            </w:r>
          </w:p>
          <w:p w14:paraId="07B89993" w14:textId="77777777" w:rsidR="00110380" w:rsidRDefault="00000000">
            <w:pPr>
              <w:pStyle w:val="TableParagraph"/>
              <w:ind w:left="110"/>
              <w:rPr>
                <w:rFonts w:ascii="Arial"/>
                <w:sz w:val="16"/>
              </w:rPr>
            </w:pPr>
            <w:r>
              <w:rPr>
                <w:rFonts w:ascii="Arial"/>
                <w:color w:val="2C3A45"/>
                <w:spacing w:val="-2"/>
                <w:sz w:val="16"/>
              </w:rPr>
              <w:t>population</w:t>
            </w:r>
            <w:r>
              <w:rPr>
                <w:rFonts w:ascii="Arial"/>
                <w:color w:val="2C3A45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C3A45"/>
                <w:spacing w:val="-2"/>
                <w:sz w:val="16"/>
              </w:rPr>
              <w:t xml:space="preserve">growth </w:t>
            </w:r>
            <w:r>
              <w:rPr>
                <w:rFonts w:ascii="Arial"/>
                <w:color w:val="2C3A45"/>
                <w:sz w:val="16"/>
              </w:rPr>
              <w:t>Impacts on Land</w:t>
            </w:r>
          </w:p>
        </w:tc>
        <w:tc>
          <w:tcPr>
            <w:tcW w:w="2189" w:type="dxa"/>
          </w:tcPr>
          <w:p w14:paraId="74EB4B46" w14:textId="77777777" w:rsidR="006C61CA" w:rsidRPr="006C61CA" w:rsidRDefault="006C61CA" w:rsidP="006C61CA">
            <w:pPr>
              <w:pStyle w:val="TableParagraph"/>
              <w:ind w:left="110"/>
              <w:rPr>
                <w:sz w:val="24"/>
              </w:rPr>
            </w:pPr>
            <w:r w:rsidRPr="006C61CA">
              <w:rPr>
                <w:sz w:val="24"/>
              </w:rPr>
              <w:t>Think/Pair/Share: "How does land use change with population growth?"</w:t>
            </w:r>
          </w:p>
          <w:p w14:paraId="3ACBFAAA" w14:textId="582E6D6B" w:rsidR="00110380" w:rsidRDefault="00110380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1983" w:type="dxa"/>
          </w:tcPr>
          <w:p w14:paraId="1809B451" w14:textId="77777777" w:rsidR="006C61CA" w:rsidRPr="006C61CA" w:rsidRDefault="006C61CA" w:rsidP="006C61CA">
            <w:pPr>
              <w:pStyle w:val="TableParagraph"/>
              <w:ind w:left="111" w:right="223"/>
            </w:pPr>
            <w:r w:rsidRPr="006C61CA">
              <w:t>Demonstration: Visuals of deforestation and urban expansion.</w:t>
            </w:r>
          </w:p>
          <w:p w14:paraId="549492AF" w14:textId="27789665" w:rsidR="00110380" w:rsidRDefault="00110380">
            <w:pPr>
              <w:pStyle w:val="TableParagraph"/>
              <w:ind w:left="111" w:right="223"/>
            </w:pPr>
          </w:p>
        </w:tc>
        <w:tc>
          <w:tcPr>
            <w:tcW w:w="2170" w:type="dxa"/>
          </w:tcPr>
          <w:p w14:paraId="31A47E62" w14:textId="16DFEC4A" w:rsidR="00110380" w:rsidRDefault="00110380">
            <w:pPr>
              <w:pStyle w:val="TableParagraph"/>
              <w:spacing w:before="1"/>
              <w:ind w:left="111" w:right="224"/>
              <w:rPr>
                <w:sz w:val="24"/>
              </w:rPr>
            </w:pPr>
          </w:p>
        </w:tc>
        <w:tc>
          <w:tcPr>
            <w:tcW w:w="2507" w:type="dxa"/>
          </w:tcPr>
          <w:p w14:paraId="4FC3F795" w14:textId="77777777" w:rsidR="006C61CA" w:rsidRPr="006C61CA" w:rsidRDefault="006C61CA" w:rsidP="006C61CA">
            <w:pPr>
              <w:pStyle w:val="TableParagraph"/>
              <w:spacing w:before="1"/>
              <w:ind w:left="111" w:right="28"/>
              <w:rPr>
                <w:sz w:val="24"/>
              </w:rPr>
            </w:pPr>
            <w:r w:rsidRPr="006C61CA">
              <w:rPr>
                <w:sz w:val="24"/>
              </w:rPr>
              <w:t>Group discussions on recent case studies of urbanization.</w:t>
            </w:r>
          </w:p>
          <w:p w14:paraId="25FD30F2" w14:textId="420A0EA0" w:rsidR="00110380" w:rsidRDefault="00110380">
            <w:pPr>
              <w:pStyle w:val="TableParagraph"/>
              <w:spacing w:before="1"/>
              <w:ind w:left="111" w:right="28"/>
              <w:rPr>
                <w:sz w:val="24"/>
              </w:rPr>
            </w:pPr>
          </w:p>
        </w:tc>
        <w:tc>
          <w:tcPr>
            <w:tcW w:w="1839" w:type="dxa"/>
          </w:tcPr>
          <w:p w14:paraId="6F20FC37" w14:textId="6798ABD2" w:rsidR="006C61CA" w:rsidRPr="006C61CA" w:rsidRDefault="006C61CA" w:rsidP="006C61CA">
            <w:pPr>
              <w:pStyle w:val="TableParagraph"/>
              <w:tabs>
                <w:tab w:val="left" w:pos="470"/>
              </w:tabs>
              <w:ind w:left="470" w:right="284"/>
              <w:rPr>
                <w:b/>
                <w:sz w:val="20"/>
              </w:rPr>
            </w:pPr>
            <w:r w:rsidRPr="006C61CA">
              <w:rPr>
                <w:b/>
                <w:sz w:val="20"/>
              </w:rPr>
              <w:t xml:space="preserve">Population growth and land </w:t>
            </w:r>
            <w:proofErr w:type="gramStart"/>
            <w:r w:rsidRPr="006C61CA">
              <w:rPr>
                <w:b/>
                <w:sz w:val="20"/>
              </w:rPr>
              <w:t>degradation.</w:t>
            </w:r>
            <w:r>
              <w:rPr>
                <w:b/>
                <w:sz w:val="20"/>
              </w:rPr>
              <w:t>-</w:t>
            </w:r>
            <w:proofErr w:type="gramEnd"/>
          </w:p>
          <w:p w14:paraId="56916AE9" w14:textId="0F1B612C" w:rsidR="00110380" w:rsidRDefault="006C61CA" w:rsidP="006C61CA">
            <w:pPr>
              <w:pStyle w:val="TableParagraph"/>
              <w:tabs>
                <w:tab w:val="left" w:pos="470"/>
              </w:tabs>
              <w:ind w:left="470" w:right="28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quizziz</w:t>
            </w:r>
            <w:proofErr w:type="spellEnd"/>
          </w:p>
        </w:tc>
        <w:tc>
          <w:tcPr>
            <w:tcW w:w="1791" w:type="dxa"/>
          </w:tcPr>
          <w:p w14:paraId="44929033" w14:textId="77777777" w:rsidR="006C61CA" w:rsidRPr="006C61CA" w:rsidRDefault="006C61CA" w:rsidP="006C61CA">
            <w:pPr>
              <w:pStyle w:val="TableParagraph"/>
              <w:spacing w:before="116"/>
              <w:ind w:left="105" w:firstLine="48"/>
              <w:rPr>
                <w:sz w:val="20"/>
              </w:rPr>
            </w:pPr>
            <w:r w:rsidRPr="006C61CA">
              <w:rPr>
                <w:sz w:val="20"/>
              </w:rPr>
              <w:t>Questions or insights about today’s topic.</w:t>
            </w:r>
          </w:p>
          <w:p w14:paraId="23BF5F10" w14:textId="7B922AB8" w:rsidR="00110380" w:rsidRDefault="00110380">
            <w:pPr>
              <w:pStyle w:val="TableParagraph"/>
              <w:spacing w:before="116"/>
              <w:ind w:left="105" w:firstLine="48"/>
              <w:rPr>
                <w:sz w:val="20"/>
              </w:rPr>
            </w:pPr>
          </w:p>
        </w:tc>
      </w:tr>
    </w:tbl>
    <w:p w14:paraId="6AC81C5E" w14:textId="77777777" w:rsidR="00110380" w:rsidRDefault="00110380">
      <w:pPr>
        <w:rPr>
          <w:sz w:val="20"/>
        </w:rPr>
        <w:sectPr w:rsidR="00110380">
          <w:headerReference w:type="default" r:id="rId9"/>
          <w:type w:val="continuous"/>
          <w:pgSz w:w="15840" w:h="12240" w:orient="landscape"/>
          <w:pgMar w:top="1580" w:right="460" w:bottom="280" w:left="320" w:header="476" w:footer="0" w:gutter="0"/>
          <w:pgNumType w:start="1"/>
          <w:cols w:space="720"/>
        </w:sectPr>
      </w:pPr>
    </w:p>
    <w:p w14:paraId="19F53E9B" w14:textId="77777777" w:rsidR="00110380" w:rsidRDefault="00110380">
      <w:pPr>
        <w:pStyle w:val="BodyText"/>
        <w:spacing w:before="224" w:line="240" w:lineRule="auto"/>
        <w:ind w:left="0"/>
        <w:rPr>
          <w:rFonts w:ascii="Times New Roman"/>
          <w:b w:val="0"/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1512"/>
        <w:gridCol w:w="2189"/>
        <w:gridCol w:w="1983"/>
        <w:gridCol w:w="2170"/>
        <w:gridCol w:w="2507"/>
        <w:gridCol w:w="1839"/>
        <w:gridCol w:w="1791"/>
      </w:tblGrid>
      <w:tr w:rsidR="00110380" w14:paraId="3D1CD5F8" w14:textId="77777777">
        <w:trPr>
          <w:trHeight w:val="2525"/>
        </w:trPr>
        <w:tc>
          <w:tcPr>
            <w:tcW w:w="826" w:type="dxa"/>
            <w:textDirection w:val="btLr"/>
          </w:tcPr>
          <w:p w14:paraId="706F8EE8" w14:textId="77777777" w:rsidR="00110380" w:rsidRDefault="00000000">
            <w:pPr>
              <w:pStyle w:val="TableParagraph"/>
              <w:spacing w:before="111"/>
              <w:ind w:left="581" w:right="1196" w:hanging="34"/>
              <w:rPr>
                <w:b/>
                <w:sz w:val="16"/>
              </w:rPr>
            </w:pPr>
            <w:r>
              <w:rPr>
                <w:b/>
                <w:color w:val="585858"/>
                <w:spacing w:val="-2"/>
                <w:sz w:val="16"/>
              </w:rPr>
              <w:t>Wednesday</w:t>
            </w:r>
            <w:r>
              <w:rPr>
                <w:b/>
                <w:color w:val="585858"/>
                <w:spacing w:val="40"/>
                <w:sz w:val="16"/>
              </w:rPr>
              <w:t xml:space="preserve"> </w:t>
            </w:r>
            <w:r>
              <w:rPr>
                <w:b/>
                <w:color w:val="585858"/>
                <w:spacing w:val="-2"/>
                <w:sz w:val="16"/>
              </w:rPr>
              <w:t>1/15/2025</w:t>
            </w:r>
          </w:p>
        </w:tc>
        <w:tc>
          <w:tcPr>
            <w:tcW w:w="1512" w:type="dxa"/>
          </w:tcPr>
          <w:p w14:paraId="02CA48E1" w14:textId="77777777" w:rsidR="00110380" w:rsidRDefault="00000000">
            <w:pPr>
              <w:pStyle w:val="TableParagraph"/>
              <w:spacing w:before="154" w:line="264" w:lineRule="auto"/>
              <w:ind w:left="110" w:right="108" w:hanging="1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7D63BAF" wp14:editId="70BCB044">
                  <wp:extent cx="146050" cy="126750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2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E5395"/>
                <w:sz w:val="20"/>
              </w:rPr>
              <w:t>I</w:t>
            </w:r>
            <w:r>
              <w:rPr>
                <w:color w:val="2E5395"/>
                <w:spacing w:val="-12"/>
                <w:sz w:val="20"/>
              </w:rPr>
              <w:t xml:space="preserve"> </w:t>
            </w:r>
            <w:r>
              <w:rPr>
                <w:color w:val="2E5395"/>
                <w:sz w:val="20"/>
              </w:rPr>
              <w:t>am</w:t>
            </w:r>
            <w:r>
              <w:rPr>
                <w:color w:val="2E5395"/>
                <w:spacing w:val="-11"/>
                <w:sz w:val="20"/>
              </w:rPr>
              <w:t xml:space="preserve"> </w:t>
            </w:r>
            <w:r>
              <w:rPr>
                <w:color w:val="2E5395"/>
                <w:sz w:val="20"/>
              </w:rPr>
              <w:t>learning about the</w:t>
            </w:r>
          </w:p>
          <w:p w14:paraId="255A971D" w14:textId="77777777" w:rsidR="00110380" w:rsidRDefault="00000000">
            <w:pPr>
              <w:pStyle w:val="TableParagraph"/>
              <w:spacing w:line="259" w:lineRule="auto"/>
              <w:ind w:left="110" w:right="160"/>
              <w:rPr>
                <w:rFonts w:ascii="Arial"/>
                <w:sz w:val="16"/>
              </w:rPr>
            </w:pPr>
            <w:r>
              <w:rPr>
                <w:rFonts w:ascii="Arial"/>
                <w:color w:val="0D3C66"/>
                <w:sz w:val="16"/>
              </w:rPr>
              <w:t xml:space="preserve">Concerns with </w:t>
            </w:r>
            <w:r>
              <w:rPr>
                <w:rFonts w:ascii="Arial"/>
                <w:color w:val="0D3C66"/>
                <w:spacing w:val="-2"/>
                <w:sz w:val="16"/>
              </w:rPr>
              <w:t xml:space="preserve">Population </w:t>
            </w:r>
            <w:r>
              <w:rPr>
                <w:rFonts w:ascii="Arial"/>
                <w:color w:val="0D3C66"/>
                <w:sz w:val="16"/>
              </w:rPr>
              <w:t>Growth</w:t>
            </w:r>
            <w:r>
              <w:rPr>
                <w:rFonts w:ascii="Arial"/>
                <w:color w:val="0D3C66"/>
                <w:spacing w:val="-12"/>
                <w:sz w:val="16"/>
              </w:rPr>
              <w:t xml:space="preserve"> </w:t>
            </w:r>
            <w:r>
              <w:rPr>
                <w:rFonts w:ascii="Arial"/>
                <w:color w:val="0D3C66"/>
                <w:sz w:val="16"/>
              </w:rPr>
              <w:t>on</w:t>
            </w:r>
            <w:r>
              <w:rPr>
                <w:rFonts w:ascii="Arial"/>
                <w:color w:val="0D3C66"/>
                <w:spacing w:val="-11"/>
                <w:sz w:val="16"/>
              </w:rPr>
              <w:t xml:space="preserve"> </w:t>
            </w:r>
            <w:r>
              <w:rPr>
                <w:rFonts w:ascii="Arial"/>
                <w:color w:val="0D3C66"/>
                <w:sz w:val="16"/>
              </w:rPr>
              <w:t>water</w:t>
            </w:r>
          </w:p>
          <w:p w14:paraId="1F63EFEF" w14:textId="77777777" w:rsidR="00110380" w:rsidRDefault="00000000">
            <w:pPr>
              <w:pStyle w:val="TableParagraph"/>
              <w:spacing w:before="87"/>
              <w:ind w:left="110" w:right="111" w:firstLine="6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1C31F1C" wp14:editId="058D3923">
                  <wp:extent cx="113735" cy="90314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35" cy="90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color w:val="1F3762"/>
                <w:sz w:val="20"/>
              </w:rPr>
              <w:t>I</w:t>
            </w:r>
            <w:r>
              <w:rPr>
                <w:color w:val="1F3762"/>
                <w:spacing w:val="-11"/>
                <w:sz w:val="20"/>
              </w:rPr>
              <w:t xml:space="preserve"> </w:t>
            </w:r>
            <w:r>
              <w:rPr>
                <w:color w:val="1F3762"/>
                <w:sz w:val="20"/>
              </w:rPr>
              <w:t>can</w:t>
            </w:r>
            <w:r>
              <w:rPr>
                <w:color w:val="1F3762"/>
                <w:spacing w:val="-12"/>
                <w:sz w:val="20"/>
              </w:rPr>
              <w:t xml:space="preserve"> </w:t>
            </w:r>
            <w:r>
              <w:rPr>
                <w:color w:val="1F3762"/>
                <w:sz w:val="20"/>
              </w:rPr>
              <w:t>analysis the rapid</w:t>
            </w:r>
          </w:p>
          <w:p w14:paraId="57F85760" w14:textId="77777777" w:rsidR="00110380" w:rsidRDefault="00000000">
            <w:pPr>
              <w:pStyle w:val="TableParagraph"/>
              <w:ind w:left="110"/>
              <w:rPr>
                <w:rFonts w:ascii="Arial"/>
                <w:sz w:val="16"/>
              </w:rPr>
            </w:pPr>
            <w:r>
              <w:rPr>
                <w:rFonts w:ascii="Arial"/>
                <w:color w:val="2C3A45"/>
                <w:spacing w:val="-2"/>
                <w:sz w:val="16"/>
              </w:rPr>
              <w:t>population</w:t>
            </w:r>
            <w:r>
              <w:rPr>
                <w:rFonts w:ascii="Arial"/>
                <w:color w:val="2C3A45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C3A45"/>
                <w:spacing w:val="-2"/>
                <w:sz w:val="16"/>
              </w:rPr>
              <w:t xml:space="preserve">growth </w:t>
            </w:r>
            <w:r>
              <w:rPr>
                <w:rFonts w:ascii="Arial"/>
                <w:color w:val="2C3A45"/>
                <w:sz w:val="16"/>
              </w:rPr>
              <w:t>Impacts on</w:t>
            </w:r>
            <w:r>
              <w:rPr>
                <w:rFonts w:ascii="Arial"/>
                <w:color w:val="2C3A45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C3A45"/>
                <w:sz w:val="16"/>
              </w:rPr>
              <w:t>water</w:t>
            </w:r>
          </w:p>
        </w:tc>
        <w:tc>
          <w:tcPr>
            <w:tcW w:w="2189" w:type="dxa"/>
          </w:tcPr>
          <w:p w14:paraId="258569E1" w14:textId="77777777" w:rsidR="006C61CA" w:rsidRPr="006C61CA" w:rsidRDefault="006C61CA" w:rsidP="006C61CA">
            <w:pPr>
              <w:pStyle w:val="TableParagraph"/>
              <w:ind w:left="110"/>
              <w:rPr>
                <w:sz w:val="24"/>
              </w:rPr>
            </w:pPr>
            <w:r w:rsidRPr="006C61CA">
              <w:rPr>
                <w:sz w:val="24"/>
              </w:rPr>
              <w:t>Notice/Wonder: Images of drought-stricken areas.</w:t>
            </w:r>
          </w:p>
          <w:p w14:paraId="2BFA26AC" w14:textId="7164247F" w:rsidR="00110380" w:rsidRDefault="00110380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1983" w:type="dxa"/>
          </w:tcPr>
          <w:p w14:paraId="08117563" w14:textId="74E78848" w:rsidR="00110380" w:rsidRDefault="00110380">
            <w:pPr>
              <w:pStyle w:val="TableParagraph"/>
              <w:ind w:left="111" w:right="223"/>
            </w:pPr>
          </w:p>
        </w:tc>
        <w:tc>
          <w:tcPr>
            <w:tcW w:w="2170" w:type="dxa"/>
          </w:tcPr>
          <w:p w14:paraId="3166E373" w14:textId="77777777" w:rsidR="006C61CA" w:rsidRPr="006C61CA" w:rsidRDefault="006C61CA" w:rsidP="006C61CA">
            <w:pPr>
              <w:pStyle w:val="TableParagraph"/>
              <w:ind w:left="111" w:right="224"/>
              <w:rPr>
                <w:sz w:val="24"/>
              </w:rPr>
            </w:pPr>
            <w:r w:rsidRPr="006C61CA">
              <w:rPr>
                <w:sz w:val="24"/>
              </w:rPr>
              <w:t>Probing Questions: "What are the biggest water challenges globally?"</w:t>
            </w:r>
          </w:p>
          <w:p w14:paraId="4A67E345" w14:textId="1E9FD628" w:rsidR="00110380" w:rsidRDefault="00110380">
            <w:pPr>
              <w:pStyle w:val="TableParagraph"/>
              <w:ind w:left="111" w:right="224"/>
              <w:rPr>
                <w:sz w:val="24"/>
              </w:rPr>
            </w:pPr>
          </w:p>
        </w:tc>
        <w:tc>
          <w:tcPr>
            <w:tcW w:w="2507" w:type="dxa"/>
          </w:tcPr>
          <w:p w14:paraId="29153CD2" w14:textId="77777777" w:rsidR="006C61CA" w:rsidRPr="006C61CA" w:rsidRDefault="006C61CA" w:rsidP="006C61CA">
            <w:pPr>
              <w:pStyle w:val="TableParagraph"/>
              <w:spacing w:before="1"/>
              <w:ind w:left="111" w:right="28"/>
            </w:pPr>
            <w:r w:rsidRPr="006C61CA">
              <w:t>Students work in expert groups to propose water conservation strategies.</w:t>
            </w:r>
          </w:p>
          <w:p w14:paraId="03E92987" w14:textId="7BBD0CC5" w:rsidR="00110380" w:rsidRDefault="00110380">
            <w:pPr>
              <w:pStyle w:val="TableParagraph"/>
              <w:spacing w:before="1"/>
              <w:ind w:left="111" w:right="28"/>
            </w:pPr>
          </w:p>
        </w:tc>
        <w:tc>
          <w:tcPr>
            <w:tcW w:w="1839" w:type="dxa"/>
          </w:tcPr>
          <w:p w14:paraId="7FCF9446" w14:textId="48B4F872" w:rsidR="006C61CA" w:rsidRPr="006C61CA" w:rsidRDefault="006C61CA" w:rsidP="006C61CA">
            <w:pPr>
              <w:pStyle w:val="TableParagraph"/>
              <w:ind w:left="110" w:right="734"/>
              <w:rPr>
                <w:sz w:val="24"/>
              </w:rPr>
            </w:pPr>
            <w:r w:rsidRPr="006C61CA">
              <w:rPr>
                <w:sz w:val="24"/>
              </w:rPr>
              <w:t>Reflect on water use in your daily life.</w:t>
            </w:r>
          </w:p>
          <w:p w14:paraId="475FB0F1" w14:textId="141EC6CB" w:rsidR="00110380" w:rsidRDefault="00110380">
            <w:pPr>
              <w:pStyle w:val="TableParagraph"/>
              <w:ind w:left="110" w:right="734"/>
              <w:rPr>
                <w:sz w:val="24"/>
              </w:rPr>
            </w:pPr>
          </w:p>
        </w:tc>
        <w:tc>
          <w:tcPr>
            <w:tcW w:w="1791" w:type="dxa"/>
          </w:tcPr>
          <w:p w14:paraId="248135FB" w14:textId="31A0D8A0" w:rsidR="006C61CA" w:rsidRPr="006C61CA" w:rsidRDefault="006C61CA" w:rsidP="006C61CA">
            <w:pPr>
              <w:pStyle w:val="TableParagraph"/>
              <w:spacing w:before="40" w:line="259" w:lineRule="auto"/>
              <w:ind w:left="105" w:right="292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 w:rsidRPr="006C61CA">
              <w:rPr>
                <w:sz w:val="24"/>
              </w:rPr>
              <w:t>things you learned, 2 questions, 1 idea.</w:t>
            </w:r>
          </w:p>
          <w:p w14:paraId="3D13D69B" w14:textId="08287BB7" w:rsidR="00110380" w:rsidRDefault="00110380">
            <w:pPr>
              <w:pStyle w:val="TableParagraph"/>
              <w:spacing w:before="40" w:line="259" w:lineRule="auto"/>
              <w:ind w:left="105" w:right="292"/>
              <w:rPr>
                <w:sz w:val="24"/>
              </w:rPr>
            </w:pPr>
          </w:p>
        </w:tc>
      </w:tr>
      <w:tr w:rsidR="00110380" w14:paraId="2D145830" w14:textId="77777777">
        <w:trPr>
          <w:trHeight w:val="2731"/>
        </w:trPr>
        <w:tc>
          <w:tcPr>
            <w:tcW w:w="826" w:type="dxa"/>
            <w:textDirection w:val="btLr"/>
          </w:tcPr>
          <w:p w14:paraId="164966E2" w14:textId="77777777" w:rsidR="00110380" w:rsidRDefault="00110380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18FCB323" w14:textId="77777777" w:rsidR="00110380" w:rsidRDefault="00000000">
            <w:pPr>
              <w:pStyle w:val="TableParagraph"/>
              <w:ind w:left="1013" w:right="1011" w:hanging="2"/>
              <w:jc w:val="center"/>
              <w:rPr>
                <w:b/>
                <w:sz w:val="16"/>
              </w:rPr>
            </w:pPr>
            <w:r>
              <w:rPr>
                <w:b/>
                <w:color w:val="585858"/>
                <w:sz w:val="16"/>
              </w:rPr>
              <w:t>Thurs</w:t>
            </w:r>
            <w:r>
              <w:rPr>
                <w:b/>
                <w:color w:val="585858"/>
                <w:spacing w:val="-10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Day</w:t>
            </w:r>
            <w:r>
              <w:rPr>
                <w:b/>
                <w:color w:val="585858"/>
                <w:spacing w:val="40"/>
                <w:sz w:val="16"/>
              </w:rPr>
              <w:t xml:space="preserve"> </w:t>
            </w:r>
            <w:r>
              <w:rPr>
                <w:b/>
                <w:color w:val="585858"/>
                <w:spacing w:val="-2"/>
                <w:sz w:val="16"/>
              </w:rPr>
              <w:t>1/16/2025</w:t>
            </w:r>
          </w:p>
        </w:tc>
        <w:tc>
          <w:tcPr>
            <w:tcW w:w="1512" w:type="dxa"/>
          </w:tcPr>
          <w:p w14:paraId="317100AF" w14:textId="77777777" w:rsidR="00110380" w:rsidRDefault="00000000">
            <w:pPr>
              <w:pStyle w:val="TableParagraph"/>
              <w:spacing w:before="149" w:line="264" w:lineRule="auto"/>
              <w:ind w:left="110" w:hanging="1"/>
              <w:rPr>
                <w:sz w:val="20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15D59D87" wp14:editId="3F090528">
                  <wp:extent cx="147319" cy="126750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19" cy="12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E5395"/>
                <w:sz w:val="20"/>
              </w:rPr>
              <w:t>I</w:t>
            </w:r>
            <w:r>
              <w:rPr>
                <w:color w:val="2E5395"/>
                <w:spacing w:val="-12"/>
                <w:sz w:val="20"/>
              </w:rPr>
              <w:t xml:space="preserve"> </w:t>
            </w:r>
            <w:r>
              <w:rPr>
                <w:color w:val="2E5395"/>
                <w:sz w:val="20"/>
              </w:rPr>
              <w:t>am</w:t>
            </w:r>
            <w:r>
              <w:rPr>
                <w:color w:val="2E5395"/>
                <w:spacing w:val="-11"/>
                <w:sz w:val="20"/>
              </w:rPr>
              <w:t xml:space="preserve"> </w:t>
            </w:r>
            <w:r>
              <w:rPr>
                <w:color w:val="2E5395"/>
                <w:sz w:val="20"/>
              </w:rPr>
              <w:t>learning about the</w:t>
            </w:r>
          </w:p>
          <w:p w14:paraId="5734118A" w14:textId="77777777" w:rsidR="00110380" w:rsidRDefault="00000000">
            <w:pPr>
              <w:pStyle w:val="TableParagraph"/>
              <w:spacing w:line="259" w:lineRule="auto"/>
              <w:ind w:left="110" w:right="234"/>
              <w:rPr>
                <w:rFonts w:ascii="Arial"/>
                <w:sz w:val="16"/>
              </w:rPr>
            </w:pPr>
            <w:r>
              <w:rPr>
                <w:rFonts w:ascii="Arial"/>
                <w:color w:val="0D3C66"/>
                <w:spacing w:val="-2"/>
                <w:sz w:val="16"/>
              </w:rPr>
              <w:t>Concerns</w:t>
            </w:r>
            <w:r>
              <w:rPr>
                <w:rFonts w:ascii="Arial"/>
                <w:color w:val="0D3C66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0D3C66"/>
                <w:spacing w:val="-2"/>
                <w:sz w:val="16"/>
              </w:rPr>
              <w:t>with Population Growth</w:t>
            </w:r>
          </w:p>
          <w:p w14:paraId="0391BE6B" w14:textId="77777777" w:rsidR="00110380" w:rsidRDefault="00000000">
            <w:pPr>
              <w:pStyle w:val="TableParagraph"/>
              <w:spacing w:before="87"/>
              <w:ind w:left="110" w:right="111" w:firstLine="6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817A373" wp14:editId="1DE65D67">
                  <wp:extent cx="113735" cy="90314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35" cy="90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color w:val="1F3762"/>
                <w:sz w:val="20"/>
              </w:rPr>
              <w:t>I</w:t>
            </w:r>
            <w:r>
              <w:rPr>
                <w:color w:val="1F3762"/>
                <w:spacing w:val="-11"/>
                <w:sz w:val="20"/>
              </w:rPr>
              <w:t xml:space="preserve"> </w:t>
            </w:r>
            <w:r>
              <w:rPr>
                <w:color w:val="1F3762"/>
                <w:sz w:val="20"/>
              </w:rPr>
              <w:t>can</w:t>
            </w:r>
            <w:r>
              <w:rPr>
                <w:color w:val="1F3762"/>
                <w:spacing w:val="-12"/>
                <w:sz w:val="20"/>
              </w:rPr>
              <w:t xml:space="preserve"> </w:t>
            </w:r>
            <w:r>
              <w:rPr>
                <w:color w:val="1F3762"/>
                <w:sz w:val="20"/>
              </w:rPr>
              <w:t>analysis the rapid</w:t>
            </w:r>
          </w:p>
          <w:p w14:paraId="0942B5D6" w14:textId="77777777" w:rsidR="00110380" w:rsidRDefault="00000000">
            <w:pPr>
              <w:pStyle w:val="TableParagraph"/>
              <w:ind w:left="110"/>
              <w:rPr>
                <w:rFonts w:ascii="Arial"/>
                <w:sz w:val="16"/>
              </w:rPr>
            </w:pPr>
            <w:r>
              <w:rPr>
                <w:rFonts w:ascii="Arial"/>
                <w:color w:val="2C3A45"/>
                <w:spacing w:val="-2"/>
                <w:sz w:val="16"/>
              </w:rPr>
              <w:t>population</w:t>
            </w:r>
            <w:r>
              <w:rPr>
                <w:rFonts w:ascii="Arial"/>
                <w:color w:val="2C3A45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C3A45"/>
                <w:spacing w:val="-2"/>
                <w:sz w:val="16"/>
              </w:rPr>
              <w:t xml:space="preserve">growth </w:t>
            </w:r>
            <w:r>
              <w:rPr>
                <w:rFonts w:ascii="Arial"/>
                <w:color w:val="2C3A45"/>
                <w:sz w:val="16"/>
              </w:rPr>
              <w:t>Impacts of Obtaining energy</w:t>
            </w:r>
          </w:p>
        </w:tc>
        <w:tc>
          <w:tcPr>
            <w:tcW w:w="2189" w:type="dxa"/>
          </w:tcPr>
          <w:p w14:paraId="768D78C2" w14:textId="77777777" w:rsidR="006C61CA" w:rsidRPr="006C61CA" w:rsidRDefault="006C61CA" w:rsidP="006C61CA">
            <w:pPr>
              <w:pStyle w:val="TableParagraph"/>
              <w:ind w:left="110"/>
              <w:rPr>
                <w:sz w:val="24"/>
              </w:rPr>
            </w:pPr>
            <w:r w:rsidRPr="006C61CA">
              <w:rPr>
                <w:sz w:val="24"/>
              </w:rPr>
              <w:t>What energy resources are most at risk?"</w:t>
            </w:r>
          </w:p>
          <w:p w14:paraId="08BA49BD" w14:textId="46C133D6" w:rsidR="00110380" w:rsidRDefault="00110380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1983" w:type="dxa"/>
          </w:tcPr>
          <w:p w14:paraId="2CA9C7B3" w14:textId="4149C96D" w:rsidR="00110380" w:rsidRDefault="00110380">
            <w:pPr>
              <w:pStyle w:val="TableParagraph"/>
              <w:spacing w:before="85"/>
              <w:ind w:left="111" w:right="751"/>
              <w:rPr>
                <w:rFonts w:ascii="Arial"/>
                <w:sz w:val="24"/>
              </w:rPr>
            </w:pPr>
          </w:p>
        </w:tc>
        <w:tc>
          <w:tcPr>
            <w:tcW w:w="2170" w:type="dxa"/>
          </w:tcPr>
          <w:p w14:paraId="26BB2485" w14:textId="77777777" w:rsidR="006C61CA" w:rsidRPr="006C61CA" w:rsidRDefault="006C61CA" w:rsidP="006C61CA">
            <w:pPr>
              <w:pStyle w:val="TableParagraph"/>
              <w:ind w:left="111" w:right="224"/>
              <w:rPr>
                <w:sz w:val="24"/>
              </w:rPr>
            </w:pPr>
            <w:r w:rsidRPr="006C61CA">
              <w:rPr>
                <w:sz w:val="24"/>
              </w:rPr>
              <w:t>Stations: Each explores a different energy resource (e.g., solar, fossil fuels).</w:t>
            </w:r>
          </w:p>
          <w:p w14:paraId="324E282C" w14:textId="4787D6D7" w:rsidR="00110380" w:rsidRDefault="00110380">
            <w:pPr>
              <w:pStyle w:val="TableParagraph"/>
              <w:ind w:left="111" w:right="224"/>
              <w:rPr>
                <w:sz w:val="24"/>
              </w:rPr>
            </w:pPr>
          </w:p>
        </w:tc>
        <w:tc>
          <w:tcPr>
            <w:tcW w:w="2507" w:type="dxa"/>
          </w:tcPr>
          <w:p w14:paraId="5A25824C" w14:textId="77777777" w:rsidR="006C61CA" w:rsidRPr="006C61CA" w:rsidRDefault="006C61CA" w:rsidP="006C61CA">
            <w:pPr>
              <w:pStyle w:val="TableParagraph"/>
              <w:ind w:left="111"/>
              <w:rPr>
                <w:b/>
              </w:rPr>
            </w:pPr>
            <w:r w:rsidRPr="006C61CA">
              <w:rPr>
                <w:b/>
              </w:rPr>
              <w:t>Group presentations on energy challenges and solutions.</w:t>
            </w:r>
          </w:p>
          <w:p w14:paraId="2DBC4D83" w14:textId="20B7D58A" w:rsidR="00110380" w:rsidRDefault="00110380">
            <w:pPr>
              <w:pStyle w:val="TableParagraph"/>
              <w:ind w:left="111"/>
              <w:rPr>
                <w:b/>
              </w:rPr>
            </w:pPr>
          </w:p>
        </w:tc>
        <w:tc>
          <w:tcPr>
            <w:tcW w:w="1839" w:type="dxa"/>
          </w:tcPr>
          <w:p w14:paraId="2032AAFB" w14:textId="77777777" w:rsidR="006C61CA" w:rsidRPr="006C61CA" w:rsidRDefault="006C61CA" w:rsidP="006C61CA">
            <w:pPr>
              <w:pStyle w:val="TableParagraph"/>
              <w:ind w:left="110"/>
              <w:rPr>
                <w:sz w:val="24"/>
              </w:rPr>
            </w:pPr>
            <w:r w:rsidRPr="006C61CA">
              <w:rPr>
                <w:sz w:val="24"/>
              </w:rPr>
              <w:t>Create visuals comparing renewable and nonrenewable energy.</w:t>
            </w:r>
          </w:p>
          <w:p w14:paraId="69C2B5B2" w14:textId="04753D28" w:rsidR="00110380" w:rsidRDefault="00110380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1791" w:type="dxa"/>
          </w:tcPr>
          <w:p w14:paraId="48A09DB0" w14:textId="1F908B92" w:rsidR="006C61CA" w:rsidRPr="006C61CA" w:rsidRDefault="006C61CA" w:rsidP="006C61CA">
            <w:pPr>
              <w:pStyle w:val="TableParagraph"/>
              <w:spacing w:before="40" w:line="259" w:lineRule="auto"/>
              <w:ind w:left="105" w:right="305"/>
              <w:rPr>
                <w:sz w:val="24"/>
              </w:rPr>
            </w:pPr>
            <w:r w:rsidRPr="006C61CA">
              <w:rPr>
                <w:sz w:val="24"/>
              </w:rPr>
              <w:t>Which energy source do you think is most sustainable? Why?</w:t>
            </w:r>
          </w:p>
          <w:p w14:paraId="6DC15630" w14:textId="29D8FD2C" w:rsidR="00110380" w:rsidRDefault="00110380">
            <w:pPr>
              <w:pStyle w:val="TableParagraph"/>
              <w:spacing w:before="40" w:line="259" w:lineRule="auto"/>
              <w:ind w:left="105" w:right="305"/>
              <w:rPr>
                <w:sz w:val="24"/>
              </w:rPr>
            </w:pPr>
          </w:p>
        </w:tc>
      </w:tr>
      <w:tr w:rsidR="00110380" w14:paraId="24DDDF13" w14:textId="77777777">
        <w:trPr>
          <w:trHeight w:val="2813"/>
        </w:trPr>
        <w:tc>
          <w:tcPr>
            <w:tcW w:w="826" w:type="dxa"/>
            <w:textDirection w:val="btLr"/>
          </w:tcPr>
          <w:p w14:paraId="008800E2" w14:textId="77777777" w:rsidR="00110380" w:rsidRDefault="00110380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7C96909A" w14:textId="77777777" w:rsidR="00110380" w:rsidRDefault="00000000">
            <w:pPr>
              <w:pStyle w:val="TableParagraph"/>
              <w:ind w:left="470" w:right="1631" w:firstLine="148"/>
              <w:rPr>
                <w:b/>
                <w:sz w:val="16"/>
              </w:rPr>
            </w:pPr>
            <w:r>
              <w:rPr>
                <w:b/>
                <w:color w:val="585858"/>
                <w:spacing w:val="-2"/>
                <w:sz w:val="16"/>
              </w:rPr>
              <w:t>Friday</w:t>
            </w:r>
            <w:r>
              <w:rPr>
                <w:b/>
                <w:color w:val="585858"/>
                <w:spacing w:val="40"/>
                <w:sz w:val="16"/>
              </w:rPr>
              <w:t xml:space="preserve"> </w:t>
            </w:r>
            <w:r>
              <w:rPr>
                <w:b/>
                <w:color w:val="585858"/>
                <w:spacing w:val="-2"/>
                <w:sz w:val="16"/>
              </w:rPr>
              <w:t>1/17/2025</w:t>
            </w:r>
          </w:p>
        </w:tc>
        <w:tc>
          <w:tcPr>
            <w:tcW w:w="1512" w:type="dxa"/>
          </w:tcPr>
          <w:p w14:paraId="37364E1F" w14:textId="77777777" w:rsidR="00110380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weeks </w:t>
            </w:r>
            <w:r>
              <w:rPr>
                <w:spacing w:val="-2"/>
                <w:sz w:val="18"/>
              </w:rPr>
              <w:t>Lessons</w:t>
            </w:r>
          </w:p>
        </w:tc>
        <w:tc>
          <w:tcPr>
            <w:tcW w:w="2189" w:type="dxa"/>
          </w:tcPr>
          <w:p w14:paraId="2B95E4CC" w14:textId="77777777" w:rsidR="006C61CA" w:rsidRPr="006C61CA" w:rsidRDefault="006C61CA" w:rsidP="006C61CA">
            <w:pPr>
              <w:pStyle w:val="TableParagraph"/>
              <w:spacing w:before="40" w:line="259" w:lineRule="auto"/>
              <w:ind w:left="110" w:right="330"/>
              <w:rPr>
                <w:sz w:val="24"/>
              </w:rPr>
            </w:pPr>
            <w:r w:rsidRPr="006C61CA">
              <w:rPr>
                <w:sz w:val="24"/>
              </w:rPr>
              <w:t>What was the most interesting topic this week?"</w:t>
            </w:r>
          </w:p>
          <w:p w14:paraId="395FC91D" w14:textId="38227627" w:rsidR="00110380" w:rsidRDefault="00110380">
            <w:pPr>
              <w:pStyle w:val="TableParagraph"/>
              <w:spacing w:before="40" w:line="259" w:lineRule="auto"/>
              <w:ind w:left="110" w:right="330"/>
              <w:rPr>
                <w:sz w:val="24"/>
              </w:rPr>
            </w:pPr>
          </w:p>
        </w:tc>
        <w:tc>
          <w:tcPr>
            <w:tcW w:w="1983" w:type="dxa"/>
          </w:tcPr>
          <w:p w14:paraId="2AB32CD0" w14:textId="1A7B7120" w:rsidR="00110380" w:rsidRDefault="006C61CA">
            <w:pPr>
              <w:pStyle w:val="TableParagraph"/>
              <w:spacing w:before="1"/>
              <w:ind w:left="111" w:right="223"/>
              <w:rPr>
                <w:sz w:val="24"/>
              </w:rPr>
            </w:pPr>
            <w:r>
              <w:rPr>
                <w:sz w:val="24"/>
              </w:rPr>
              <w:t xml:space="preserve">Review using </w:t>
            </w:r>
            <w:proofErr w:type="spellStart"/>
            <w:r>
              <w:rPr>
                <w:sz w:val="24"/>
              </w:rPr>
              <w:t>quizziz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70" w:type="dxa"/>
          </w:tcPr>
          <w:p w14:paraId="5D10D0D2" w14:textId="77777777" w:rsidR="006C61CA" w:rsidRPr="006C61CA" w:rsidRDefault="006C61CA" w:rsidP="006C61CA">
            <w:pPr>
              <w:pStyle w:val="TableParagraph"/>
              <w:spacing w:before="1"/>
              <w:ind w:left="111" w:right="224"/>
              <w:rPr>
                <w:sz w:val="24"/>
              </w:rPr>
            </w:pPr>
            <w:r w:rsidRPr="006C61CA">
              <w:rPr>
                <w:sz w:val="24"/>
              </w:rPr>
              <w:t>Group Discussions: Reviewing key terms and ideas.</w:t>
            </w:r>
          </w:p>
          <w:p w14:paraId="36CAE1C8" w14:textId="3125530E" w:rsidR="00110380" w:rsidRDefault="00110380">
            <w:pPr>
              <w:pStyle w:val="TableParagraph"/>
              <w:spacing w:before="1"/>
              <w:ind w:left="111" w:right="224"/>
              <w:rPr>
                <w:sz w:val="24"/>
              </w:rPr>
            </w:pPr>
          </w:p>
        </w:tc>
        <w:tc>
          <w:tcPr>
            <w:tcW w:w="2507" w:type="dxa"/>
          </w:tcPr>
          <w:p w14:paraId="204494AB" w14:textId="06D8403F" w:rsidR="00110380" w:rsidRDefault="00110380">
            <w:pPr>
              <w:pStyle w:val="TableParagraph"/>
              <w:spacing w:before="1"/>
              <w:ind w:left="111" w:right="28"/>
              <w:rPr>
                <w:sz w:val="24"/>
              </w:rPr>
            </w:pPr>
          </w:p>
        </w:tc>
        <w:tc>
          <w:tcPr>
            <w:tcW w:w="1839" w:type="dxa"/>
          </w:tcPr>
          <w:p w14:paraId="020823E4" w14:textId="091F1CB8" w:rsidR="00110380" w:rsidRDefault="006C61CA">
            <w:pPr>
              <w:pStyle w:val="TableParagraph"/>
              <w:spacing w:before="1"/>
              <w:ind w:left="110" w:right="352"/>
              <w:rPr>
                <w:sz w:val="24"/>
              </w:rPr>
            </w:pPr>
            <w:r>
              <w:rPr>
                <w:sz w:val="24"/>
              </w:rPr>
              <w:t>Quiz on impact of population growth.</w:t>
            </w:r>
          </w:p>
        </w:tc>
        <w:tc>
          <w:tcPr>
            <w:tcW w:w="1791" w:type="dxa"/>
          </w:tcPr>
          <w:p w14:paraId="0D55850C" w14:textId="7CEE7F64" w:rsidR="00110380" w:rsidRDefault="00110380">
            <w:pPr>
              <w:pStyle w:val="TableParagraph"/>
              <w:spacing w:before="1"/>
              <w:ind w:left="105" w:right="303"/>
              <w:rPr>
                <w:sz w:val="24"/>
              </w:rPr>
            </w:pPr>
          </w:p>
        </w:tc>
      </w:tr>
    </w:tbl>
    <w:p w14:paraId="6EC3B1D5" w14:textId="77777777" w:rsidR="007F6F4F" w:rsidRDefault="007F6F4F"/>
    <w:sectPr w:rsidR="007F6F4F">
      <w:pgSz w:w="15840" w:h="12240" w:orient="landscape"/>
      <w:pgMar w:top="1580" w:right="460" w:bottom="280" w:left="320" w:header="4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5F118" w14:textId="77777777" w:rsidR="007F6F4F" w:rsidRDefault="007F6F4F">
      <w:r>
        <w:separator/>
      </w:r>
    </w:p>
  </w:endnote>
  <w:endnote w:type="continuationSeparator" w:id="0">
    <w:p w14:paraId="2A8CA03D" w14:textId="77777777" w:rsidR="007F6F4F" w:rsidRDefault="007F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0D06B" w14:textId="77777777" w:rsidR="007F6F4F" w:rsidRDefault="007F6F4F">
      <w:r>
        <w:separator/>
      </w:r>
    </w:p>
  </w:footnote>
  <w:footnote w:type="continuationSeparator" w:id="0">
    <w:p w14:paraId="40251A4A" w14:textId="77777777" w:rsidR="007F6F4F" w:rsidRDefault="007F6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09304" w14:textId="77777777" w:rsidR="00110380" w:rsidRDefault="00000000">
    <w:pPr>
      <w:pStyle w:val="BodyText"/>
      <w:spacing w:line="14" w:lineRule="auto"/>
      <w:ind w:left="0"/>
      <w:rPr>
        <w:b w:val="0"/>
        <w:sz w:val="20"/>
      </w:rPr>
    </w:pPr>
    <w:r>
      <w:rPr>
        <w:noProof/>
      </w:rPr>
      <w:drawing>
        <wp:anchor distT="0" distB="0" distL="0" distR="0" simplePos="0" relativeHeight="487390208" behindDoc="1" locked="0" layoutInCell="1" allowOverlap="1" wp14:anchorId="74B7DFD8" wp14:editId="4D135888">
          <wp:simplePos x="0" y="0"/>
          <wp:positionH relativeFrom="page">
            <wp:posOffset>537896</wp:posOffset>
          </wp:positionH>
          <wp:positionV relativeFrom="page">
            <wp:posOffset>302367</wp:posOffset>
          </wp:positionV>
          <wp:extent cx="778839" cy="35562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8839" cy="355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90720" behindDoc="1" locked="0" layoutInCell="1" allowOverlap="1" wp14:anchorId="7A382501" wp14:editId="56F0A221">
              <wp:simplePos x="0" y="0"/>
              <wp:positionH relativeFrom="page">
                <wp:posOffset>1575942</wp:posOffset>
              </wp:positionH>
              <wp:positionV relativeFrom="page">
                <wp:posOffset>486663</wp:posOffset>
              </wp:positionV>
              <wp:extent cx="6915784" cy="2298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15784" cy="229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E2780B" w14:textId="77777777" w:rsidR="00110380" w:rsidRDefault="00000000">
                          <w:pPr>
                            <w:spacing w:line="347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Westside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High</w:t>
                          </w:r>
                          <w:r>
                            <w:rPr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School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-</w:t>
                          </w:r>
                          <w:r>
                            <w:rPr>
                              <w:b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Weekly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Plan</w:t>
                          </w:r>
                          <w:r>
                            <w:rPr>
                              <w:b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to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Align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Lessons (Week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sz w:val="32"/>
                            </w:rPr>
                            <w:t>at</w:t>
                          </w:r>
                          <w:r>
                            <w:rPr>
                              <w:b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a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Glance</w:t>
                          </w:r>
                          <w:proofErr w:type="gramEnd"/>
                          <w:r>
                            <w:rPr>
                              <w:b/>
                              <w:sz w:val="32"/>
                            </w:rPr>
                            <w:t>)</w:t>
                          </w:r>
                          <w:r>
                            <w:rPr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-</w:t>
                          </w:r>
                          <w:r>
                            <w:rPr>
                              <w:b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2024-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8250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24.1pt;margin-top:38.3pt;width:544.55pt;height:18.1pt;z-index:-1592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" filled="f" stroked="f">
              <v:textbox inset="0,0,0,0">
                <w:txbxContent>
                  <w:p w14:paraId="30E2780B" w14:textId="77777777" w:rsidR="00110380" w:rsidRDefault="00000000">
                    <w:pPr>
                      <w:spacing w:line="347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Westside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High</w:t>
                    </w:r>
                    <w:r>
                      <w:rPr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School</w:t>
                    </w:r>
                    <w:r>
                      <w:rPr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-</w:t>
                    </w:r>
                    <w:r>
                      <w:rPr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Weekly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Plan</w:t>
                    </w:r>
                    <w:r>
                      <w:rPr>
                        <w:b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to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Align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Lessons (Week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32"/>
                      </w:rPr>
                      <w:t>at</w:t>
                    </w:r>
                    <w:r>
                      <w:rPr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a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Glance</w:t>
                    </w:r>
                    <w:proofErr w:type="gramEnd"/>
                    <w:r>
                      <w:rPr>
                        <w:b/>
                        <w:sz w:val="32"/>
                      </w:rPr>
                      <w:t>)</w:t>
                    </w:r>
                    <w:r>
                      <w:rPr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-</w:t>
                    </w:r>
                    <w:r>
                      <w:rPr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2024-</w:t>
                    </w:r>
                    <w:r>
                      <w:rPr>
                        <w:b/>
                        <w:spacing w:val="-5"/>
                        <w:sz w:val="32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1232" behindDoc="1" locked="0" layoutInCell="1" allowOverlap="1" wp14:anchorId="6888B51C" wp14:editId="5F98ED4E">
              <wp:simplePos x="0" y="0"/>
              <wp:positionH relativeFrom="page">
                <wp:posOffset>444500</wp:posOffset>
              </wp:positionH>
              <wp:positionV relativeFrom="page">
                <wp:posOffset>845566</wp:posOffset>
              </wp:positionV>
              <wp:extent cx="1680845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084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152587" w14:textId="43108520" w:rsidR="00110380" w:rsidRDefault="00000000">
                          <w:pPr>
                            <w:pStyle w:val="BodyText"/>
                          </w:pPr>
                          <w:r>
                            <w:t>Teacher: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 w:rsidR="003901A5">
                            <w:t>Sharfudeen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88B51C" id="Textbox 3" o:spid="_x0000_s1027" type="#_x0000_t202" style="position:absolute;margin-left:35pt;margin-top:66.6pt;width:132.35pt;height:14pt;z-index:-1592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" filled="f" stroked="f">
              <v:textbox inset="0,0,0,0">
                <w:txbxContent>
                  <w:p w14:paraId="32152587" w14:textId="43108520" w:rsidR="00110380" w:rsidRDefault="00000000">
                    <w:pPr>
                      <w:pStyle w:val="BodyText"/>
                    </w:pPr>
                    <w:r>
                      <w:t>Teacher:</w:t>
                    </w:r>
                    <w:r>
                      <w:rPr>
                        <w:spacing w:val="-3"/>
                      </w:rPr>
                      <w:t xml:space="preserve"> </w:t>
                    </w:r>
                    <w:r w:rsidR="003901A5">
                      <w:t>Sharfudeen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1744" behindDoc="1" locked="0" layoutInCell="1" allowOverlap="1" wp14:anchorId="08D4A607" wp14:editId="60F2021A">
              <wp:simplePos x="0" y="0"/>
              <wp:positionH relativeFrom="page">
                <wp:posOffset>2401951</wp:posOffset>
              </wp:positionH>
              <wp:positionV relativeFrom="page">
                <wp:posOffset>845566</wp:posOffset>
              </wp:positionV>
              <wp:extent cx="1043940" cy="1778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394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80877F" w14:textId="77777777" w:rsidR="00110380" w:rsidRDefault="00000000">
                          <w:pPr>
                            <w:pStyle w:val="BodyText"/>
                          </w:pPr>
                          <w:r>
                            <w:t>Subject:</w:t>
                          </w:r>
                          <w:r>
                            <w:rPr>
                              <w:spacing w:val="-2"/>
                            </w:rPr>
                            <w:t xml:space="preserve"> Science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D4A607" id="Textbox 4" o:spid="_x0000_s1028" type="#_x0000_t202" style="position:absolute;margin-left:189.15pt;margin-top:66.6pt;width:82.2pt;height:14pt;z-index:-1592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" filled="f" stroked="f">
              <v:textbox inset="0,0,0,0">
                <w:txbxContent>
                  <w:p w14:paraId="6880877F" w14:textId="77777777" w:rsidR="00110380" w:rsidRDefault="00000000">
                    <w:pPr>
                      <w:pStyle w:val="BodyText"/>
                    </w:pPr>
                    <w:r>
                      <w:t>Subject:</w:t>
                    </w:r>
                    <w:r>
                      <w:rPr>
                        <w:spacing w:val="-2"/>
                      </w:rPr>
                      <w:t xml:space="preserve"> 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2256" behindDoc="1" locked="0" layoutInCell="1" allowOverlap="1" wp14:anchorId="3F479C0D" wp14:editId="393A7B2F">
              <wp:simplePos x="0" y="0"/>
              <wp:positionH relativeFrom="page">
                <wp:posOffset>3661028</wp:posOffset>
              </wp:positionH>
              <wp:positionV relativeFrom="page">
                <wp:posOffset>845566</wp:posOffset>
              </wp:positionV>
              <wp:extent cx="1976120" cy="1778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612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14DE36" w14:textId="77777777" w:rsidR="00110380" w:rsidRDefault="00000000">
                          <w:pPr>
                            <w:pStyle w:val="BodyText"/>
                          </w:pPr>
                          <w:r>
                            <w:t>Course: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Environmental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Science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479C0D" id="Textbox 5" o:spid="_x0000_s1029" type="#_x0000_t202" style="position:absolute;margin-left:288.25pt;margin-top:66.6pt;width:155.6pt;height:14pt;z-index:-1592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" filled="f" stroked="f">
              <v:textbox inset="0,0,0,0">
                <w:txbxContent>
                  <w:p w14:paraId="5E14DE36" w14:textId="77777777" w:rsidR="00110380" w:rsidRDefault="00000000">
                    <w:pPr>
                      <w:pStyle w:val="BodyText"/>
                    </w:pPr>
                    <w:r>
                      <w:t>Course: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Environmental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2768" behindDoc="1" locked="0" layoutInCell="1" allowOverlap="1" wp14:anchorId="13949976" wp14:editId="46D0001C">
              <wp:simplePos x="0" y="0"/>
              <wp:positionH relativeFrom="page">
                <wp:posOffset>5853429</wp:posOffset>
              </wp:positionH>
              <wp:positionV relativeFrom="page">
                <wp:posOffset>845566</wp:posOffset>
              </wp:positionV>
              <wp:extent cx="897890" cy="1778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78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E1E880" w14:textId="77777777" w:rsidR="00110380" w:rsidRDefault="00000000">
                          <w:pPr>
                            <w:pStyle w:val="BodyText"/>
                          </w:pPr>
                          <w:r>
                            <w:t>Grade: 9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&amp;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949976" id="Textbox 6" o:spid="_x0000_s1030" type="#_x0000_t202" style="position:absolute;margin-left:460.9pt;margin-top:66.6pt;width:70.7pt;height:14pt;z-index:-1592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" filled="f" stroked="f">
              <v:textbox inset="0,0,0,0">
                <w:txbxContent>
                  <w:p w14:paraId="76E1E880" w14:textId="77777777" w:rsidR="00110380" w:rsidRDefault="00000000">
                    <w:pPr>
                      <w:pStyle w:val="BodyText"/>
                    </w:pPr>
                    <w:r>
                      <w:t>Grade: 9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3280" behindDoc="1" locked="0" layoutInCell="1" allowOverlap="1" wp14:anchorId="34A10D83" wp14:editId="21901E2D">
              <wp:simplePos x="0" y="0"/>
              <wp:positionH relativeFrom="page">
                <wp:posOffset>7066915</wp:posOffset>
              </wp:positionH>
              <wp:positionV relativeFrom="page">
                <wp:posOffset>845566</wp:posOffset>
              </wp:positionV>
              <wp:extent cx="1868170" cy="1778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81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3A4CD4" w14:textId="77777777" w:rsidR="00110380" w:rsidRDefault="00000000">
                          <w:pPr>
                            <w:pStyle w:val="BodyText"/>
                          </w:pPr>
                          <w:r>
                            <w:t>Date(s):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Jan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13th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Jan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17th.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A10D83" id="Textbox 7" o:spid="_x0000_s1031" type="#_x0000_t202" style="position:absolute;margin-left:556.45pt;margin-top:66.6pt;width:147.1pt;height:14pt;z-index:-1592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" filled="f" stroked="f">
              <v:textbox inset="0,0,0,0">
                <w:txbxContent>
                  <w:p w14:paraId="713A4CD4" w14:textId="77777777" w:rsidR="00110380" w:rsidRDefault="00000000">
                    <w:pPr>
                      <w:pStyle w:val="BodyText"/>
                    </w:pPr>
                    <w:r>
                      <w:t>Date(s):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Jan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13th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Jan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17th.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00B72"/>
    <w:multiLevelType w:val="hybridMultilevel"/>
    <w:tmpl w:val="891C945A"/>
    <w:lvl w:ilvl="0" w:tplc="C510A55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F1141CEE">
      <w:numFmt w:val="bullet"/>
      <w:lvlText w:val="•"/>
      <w:lvlJc w:val="left"/>
      <w:pPr>
        <w:ind w:left="649" w:hanging="360"/>
      </w:pPr>
      <w:rPr>
        <w:rFonts w:hint="default"/>
        <w:lang w:val="en-US" w:eastAsia="en-US" w:bidi="ar-SA"/>
      </w:rPr>
    </w:lvl>
    <w:lvl w:ilvl="2" w:tplc="51FA7EB6">
      <w:numFmt w:val="bullet"/>
      <w:lvlText w:val="•"/>
      <w:lvlJc w:val="left"/>
      <w:pPr>
        <w:ind w:left="819" w:hanging="360"/>
      </w:pPr>
      <w:rPr>
        <w:rFonts w:hint="default"/>
        <w:lang w:val="en-US" w:eastAsia="en-US" w:bidi="ar-SA"/>
      </w:rPr>
    </w:lvl>
    <w:lvl w:ilvl="3" w:tplc="ABDCB06E">
      <w:numFmt w:val="bullet"/>
      <w:lvlText w:val="•"/>
      <w:lvlJc w:val="left"/>
      <w:pPr>
        <w:ind w:left="989" w:hanging="360"/>
      </w:pPr>
      <w:rPr>
        <w:rFonts w:hint="default"/>
        <w:lang w:val="en-US" w:eastAsia="en-US" w:bidi="ar-SA"/>
      </w:rPr>
    </w:lvl>
    <w:lvl w:ilvl="4" w:tplc="D922A4AE"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ar-SA"/>
      </w:rPr>
    </w:lvl>
    <w:lvl w:ilvl="5" w:tplc="36ACC3FC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6" w:tplc="3052190C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7" w:tplc="3606CDFE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ar-SA"/>
      </w:rPr>
    </w:lvl>
    <w:lvl w:ilvl="8" w:tplc="11E60FFE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CBE4FEA"/>
    <w:multiLevelType w:val="hybridMultilevel"/>
    <w:tmpl w:val="2F0E8B52"/>
    <w:lvl w:ilvl="0" w:tplc="5AE22A2A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118EDA26">
      <w:numFmt w:val="bullet"/>
      <w:lvlText w:val="•"/>
      <w:lvlJc w:val="left"/>
      <w:pPr>
        <w:ind w:left="629" w:hanging="360"/>
      </w:pPr>
      <w:rPr>
        <w:rFonts w:hint="default"/>
        <w:lang w:val="en-US" w:eastAsia="en-US" w:bidi="ar-SA"/>
      </w:rPr>
    </w:lvl>
    <w:lvl w:ilvl="2" w:tplc="6B1213A0">
      <w:numFmt w:val="bullet"/>
      <w:lvlText w:val="•"/>
      <w:lvlJc w:val="left"/>
      <w:pPr>
        <w:ind w:left="778" w:hanging="360"/>
      </w:pPr>
      <w:rPr>
        <w:rFonts w:hint="default"/>
        <w:lang w:val="en-US" w:eastAsia="en-US" w:bidi="ar-SA"/>
      </w:rPr>
    </w:lvl>
    <w:lvl w:ilvl="3" w:tplc="2D5C722E">
      <w:numFmt w:val="bullet"/>
      <w:lvlText w:val="•"/>
      <w:lvlJc w:val="left"/>
      <w:pPr>
        <w:ind w:left="927" w:hanging="360"/>
      </w:pPr>
      <w:rPr>
        <w:rFonts w:hint="default"/>
        <w:lang w:val="en-US" w:eastAsia="en-US" w:bidi="ar-SA"/>
      </w:rPr>
    </w:lvl>
    <w:lvl w:ilvl="4" w:tplc="DE40E138">
      <w:numFmt w:val="bullet"/>
      <w:lvlText w:val="•"/>
      <w:lvlJc w:val="left"/>
      <w:pPr>
        <w:ind w:left="1077" w:hanging="360"/>
      </w:pPr>
      <w:rPr>
        <w:rFonts w:hint="default"/>
        <w:lang w:val="en-US" w:eastAsia="en-US" w:bidi="ar-SA"/>
      </w:rPr>
    </w:lvl>
    <w:lvl w:ilvl="5" w:tplc="D0084410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6" w:tplc="71705654">
      <w:numFmt w:val="bullet"/>
      <w:lvlText w:val="•"/>
      <w:lvlJc w:val="left"/>
      <w:pPr>
        <w:ind w:left="1375" w:hanging="360"/>
      </w:pPr>
      <w:rPr>
        <w:rFonts w:hint="default"/>
        <w:lang w:val="en-US" w:eastAsia="en-US" w:bidi="ar-SA"/>
      </w:rPr>
    </w:lvl>
    <w:lvl w:ilvl="7" w:tplc="5C546312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8" w:tplc="0D8058E0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78B20FE"/>
    <w:multiLevelType w:val="hybridMultilevel"/>
    <w:tmpl w:val="F6548D66"/>
    <w:lvl w:ilvl="0" w:tplc="2B4ED51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66868080">
      <w:numFmt w:val="bullet"/>
      <w:lvlText w:val="•"/>
      <w:lvlJc w:val="left"/>
      <w:pPr>
        <w:ind w:left="614" w:hanging="360"/>
      </w:pPr>
      <w:rPr>
        <w:rFonts w:hint="default"/>
        <w:lang w:val="en-US" w:eastAsia="en-US" w:bidi="ar-SA"/>
      </w:rPr>
    </w:lvl>
    <w:lvl w:ilvl="2" w:tplc="54F6BDD4">
      <w:numFmt w:val="bullet"/>
      <w:lvlText w:val="•"/>
      <w:lvlJc w:val="left"/>
      <w:pPr>
        <w:ind w:left="749" w:hanging="360"/>
      </w:pPr>
      <w:rPr>
        <w:rFonts w:hint="default"/>
        <w:lang w:val="en-US" w:eastAsia="en-US" w:bidi="ar-SA"/>
      </w:rPr>
    </w:lvl>
    <w:lvl w:ilvl="3" w:tplc="EFB22138">
      <w:numFmt w:val="bullet"/>
      <w:lvlText w:val="•"/>
      <w:lvlJc w:val="left"/>
      <w:pPr>
        <w:ind w:left="884" w:hanging="360"/>
      </w:pPr>
      <w:rPr>
        <w:rFonts w:hint="default"/>
        <w:lang w:val="en-US" w:eastAsia="en-US" w:bidi="ar-SA"/>
      </w:rPr>
    </w:lvl>
    <w:lvl w:ilvl="4" w:tplc="A440A356">
      <w:numFmt w:val="bullet"/>
      <w:lvlText w:val="•"/>
      <w:lvlJc w:val="left"/>
      <w:pPr>
        <w:ind w:left="1019" w:hanging="360"/>
      </w:pPr>
      <w:rPr>
        <w:rFonts w:hint="default"/>
        <w:lang w:val="en-US" w:eastAsia="en-US" w:bidi="ar-SA"/>
      </w:rPr>
    </w:lvl>
    <w:lvl w:ilvl="5" w:tplc="AE186E1A"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6" w:tplc="6226B4AC"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ar-SA"/>
      </w:rPr>
    </w:lvl>
    <w:lvl w:ilvl="7" w:tplc="A3E034AE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8" w:tplc="5EDC7412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BDF393A"/>
    <w:multiLevelType w:val="hybridMultilevel"/>
    <w:tmpl w:val="559CC266"/>
    <w:lvl w:ilvl="0" w:tplc="430A329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20"/>
        <w:szCs w:val="20"/>
        <w:lang w:val="en-US" w:eastAsia="en-US" w:bidi="ar-SA"/>
      </w:rPr>
    </w:lvl>
    <w:lvl w:ilvl="1" w:tplc="6C3E00D4">
      <w:numFmt w:val="bullet"/>
      <w:lvlText w:val="•"/>
      <w:lvlJc w:val="left"/>
      <w:pPr>
        <w:ind w:left="614" w:hanging="360"/>
      </w:pPr>
      <w:rPr>
        <w:rFonts w:hint="default"/>
        <w:lang w:val="en-US" w:eastAsia="en-US" w:bidi="ar-SA"/>
      </w:rPr>
    </w:lvl>
    <w:lvl w:ilvl="2" w:tplc="45C045FC">
      <w:numFmt w:val="bullet"/>
      <w:lvlText w:val="•"/>
      <w:lvlJc w:val="left"/>
      <w:pPr>
        <w:ind w:left="749" w:hanging="360"/>
      </w:pPr>
      <w:rPr>
        <w:rFonts w:hint="default"/>
        <w:lang w:val="en-US" w:eastAsia="en-US" w:bidi="ar-SA"/>
      </w:rPr>
    </w:lvl>
    <w:lvl w:ilvl="3" w:tplc="6C0692DA">
      <w:numFmt w:val="bullet"/>
      <w:lvlText w:val="•"/>
      <w:lvlJc w:val="left"/>
      <w:pPr>
        <w:ind w:left="884" w:hanging="360"/>
      </w:pPr>
      <w:rPr>
        <w:rFonts w:hint="default"/>
        <w:lang w:val="en-US" w:eastAsia="en-US" w:bidi="ar-SA"/>
      </w:rPr>
    </w:lvl>
    <w:lvl w:ilvl="4" w:tplc="326CB8A6">
      <w:numFmt w:val="bullet"/>
      <w:lvlText w:val="•"/>
      <w:lvlJc w:val="left"/>
      <w:pPr>
        <w:ind w:left="1019" w:hanging="360"/>
      </w:pPr>
      <w:rPr>
        <w:rFonts w:hint="default"/>
        <w:lang w:val="en-US" w:eastAsia="en-US" w:bidi="ar-SA"/>
      </w:rPr>
    </w:lvl>
    <w:lvl w:ilvl="5" w:tplc="55C00148"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6" w:tplc="6CC666BA"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ar-SA"/>
      </w:rPr>
    </w:lvl>
    <w:lvl w:ilvl="7" w:tplc="5F301EE2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8" w:tplc="4AFC0228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F264728"/>
    <w:multiLevelType w:val="hybridMultilevel"/>
    <w:tmpl w:val="05C26726"/>
    <w:lvl w:ilvl="0" w:tplc="7CF43CF4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A66E3AA4">
      <w:numFmt w:val="bullet"/>
      <w:lvlText w:val="•"/>
      <w:lvlJc w:val="left"/>
      <w:pPr>
        <w:ind w:left="648" w:hanging="360"/>
      </w:pPr>
      <w:rPr>
        <w:rFonts w:hint="default"/>
        <w:lang w:val="en-US" w:eastAsia="en-US" w:bidi="ar-SA"/>
      </w:rPr>
    </w:lvl>
    <w:lvl w:ilvl="2" w:tplc="21A2B580">
      <w:numFmt w:val="bullet"/>
      <w:lvlText w:val="•"/>
      <w:lvlJc w:val="left"/>
      <w:pPr>
        <w:ind w:left="816" w:hanging="360"/>
      </w:pPr>
      <w:rPr>
        <w:rFonts w:hint="default"/>
        <w:lang w:val="en-US" w:eastAsia="en-US" w:bidi="ar-SA"/>
      </w:rPr>
    </w:lvl>
    <w:lvl w:ilvl="3" w:tplc="9F482A00">
      <w:numFmt w:val="bullet"/>
      <w:lvlText w:val="•"/>
      <w:lvlJc w:val="left"/>
      <w:pPr>
        <w:ind w:left="984" w:hanging="360"/>
      </w:pPr>
      <w:rPr>
        <w:rFonts w:hint="default"/>
        <w:lang w:val="en-US" w:eastAsia="en-US" w:bidi="ar-SA"/>
      </w:rPr>
    </w:lvl>
    <w:lvl w:ilvl="4" w:tplc="A242354A"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ar-SA"/>
      </w:rPr>
    </w:lvl>
    <w:lvl w:ilvl="5" w:tplc="DE8AF6FE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6" w:tplc="1B8E7AD0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7" w:tplc="14DC90B6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8" w:tplc="0122E222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0F401A9"/>
    <w:multiLevelType w:val="hybridMultilevel"/>
    <w:tmpl w:val="D688AC5E"/>
    <w:lvl w:ilvl="0" w:tplc="24624DA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AD90E568">
      <w:numFmt w:val="bullet"/>
      <w:lvlText w:val="•"/>
      <w:lvlJc w:val="left"/>
      <w:pPr>
        <w:ind w:left="592" w:hanging="360"/>
      </w:pPr>
      <w:rPr>
        <w:rFonts w:hint="default"/>
        <w:lang w:val="en-US" w:eastAsia="en-US" w:bidi="ar-SA"/>
      </w:rPr>
    </w:lvl>
    <w:lvl w:ilvl="2" w:tplc="8932E0C0">
      <w:numFmt w:val="bullet"/>
      <w:lvlText w:val="•"/>
      <w:lvlJc w:val="left"/>
      <w:pPr>
        <w:ind w:left="724" w:hanging="360"/>
      </w:pPr>
      <w:rPr>
        <w:rFonts w:hint="default"/>
        <w:lang w:val="en-US" w:eastAsia="en-US" w:bidi="ar-SA"/>
      </w:rPr>
    </w:lvl>
    <w:lvl w:ilvl="3" w:tplc="A19A3ADE">
      <w:numFmt w:val="bullet"/>
      <w:lvlText w:val="•"/>
      <w:lvlJc w:val="left"/>
      <w:pPr>
        <w:ind w:left="856" w:hanging="360"/>
      </w:pPr>
      <w:rPr>
        <w:rFonts w:hint="default"/>
        <w:lang w:val="en-US" w:eastAsia="en-US" w:bidi="ar-SA"/>
      </w:rPr>
    </w:lvl>
    <w:lvl w:ilvl="4" w:tplc="D560749A">
      <w:numFmt w:val="bullet"/>
      <w:lvlText w:val="•"/>
      <w:lvlJc w:val="left"/>
      <w:pPr>
        <w:ind w:left="988" w:hanging="360"/>
      </w:pPr>
      <w:rPr>
        <w:rFonts w:hint="default"/>
        <w:lang w:val="en-US" w:eastAsia="en-US" w:bidi="ar-SA"/>
      </w:rPr>
    </w:lvl>
    <w:lvl w:ilvl="5" w:tplc="C47C813E"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6" w:tplc="B5C60B0C">
      <w:numFmt w:val="bullet"/>
      <w:lvlText w:val="•"/>
      <w:lvlJc w:val="left"/>
      <w:pPr>
        <w:ind w:left="1252" w:hanging="360"/>
      </w:pPr>
      <w:rPr>
        <w:rFonts w:hint="default"/>
        <w:lang w:val="en-US" w:eastAsia="en-US" w:bidi="ar-SA"/>
      </w:rPr>
    </w:lvl>
    <w:lvl w:ilvl="7" w:tplc="2744C0A8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8" w:tplc="63C4CEA8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3E85005"/>
    <w:multiLevelType w:val="hybridMultilevel"/>
    <w:tmpl w:val="3EB62CCA"/>
    <w:lvl w:ilvl="0" w:tplc="9A7896F2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329030DA">
      <w:numFmt w:val="bullet"/>
      <w:lvlText w:val="•"/>
      <w:lvlJc w:val="left"/>
      <w:pPr>
        <w:ind w:left="681" w:hanging="360"/>
      </w:pPr>
      <w:rPr>
        <w:rFonts w:hint="default"/>
        <w:lang w:val="en-US" w:eastAsia="en-US" w:bidi="ar-SA"/>
      </w:rPr>
    </w:lvl>
    <w:lvl w:ilvl="2" w:tplc="A9140AA2">
      <w:numFmt w:val="bullet"/>
      <w:lvlText w:val="•"/>
      <w:lvlJc w:val="left"/>
      <w:pPr>
        <w:ind w:left="883" w:hanging="360"/>
      </w:pPr>
      <w:rPr>
        <w:rFonts w:hint="default"/>
        <w:lang w:val="en-US" w:eastAsia="en-US" w:bidi="ar-SA"/>
      </w:rPr>
    </w:lvl>
    <w:lvl w:ilvl="3" w:tplc="2318C668">
      <w:numFmt w:val="bullet"/>
      <w:lvlText w:val="•"/>
      <w:lvlJc w:val="left"/>
      <w:pPr>
        <w:ind w:left="1085" w:hanging="360"/>
      </w:pPr>
      <w:rPr>
        <w:rFonts w:hint="default"/>
        <w:lang w:val="en-US" w:eastAsia="en-US" w:bidi="ar-SA"/>
      </w:rPr>
    </w:lvl>
    <w:lvl w:ilvl="4" w:tplc="23EEE806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5" w:tplc="F572CEA8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6" w:tplc="A9A2515E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7" w:tplc="1AFC74DA"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ar-SA"/>
      </w:rPr>
    </w:lvl>
    <w:lvl w:ilvl="8" w:tplc="74DED8B4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</w:abstractNum>
  <w:num w:numId="1" w16cid:durableId="1453744289">
    <w:abstractNumId w:val="3"/>
  </w:num>
  <w:num w:numId="2" w16cid:durableId="935133979">
    <w:abstractNumId w:val="5"/>
  </w:num>
  <w:num w:numId="3" w16cid:durableId="376971354">
    <w:abstractNumId w:val="2"/>
  </w:num>
  <w:num w:numId="4" w16cid:durableId="464926891">
    <w:abstractNumId w:val="6"/>
  </w:num>
  <w:num w:numId="5" w16cid:durableId="980957919">
    <w:abstractNumId w:val="4"/>
  </w:num>
  <w:num w:numId="6" w16cid:durableId="136265364">
    <w:abstractNumId w:val="1"/>
  </w:num>
  <w:num w:numId="7" w16cid:durableId="145498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80"/>
    <w:rsid w:val="00110380"/>
    <w:rsid w:val="00384EB0"/>
    <w:rsid w:val="003901A5"/>
    <w:rsid w:val="006C61CA"/>
    <w:rsid w:val="007F6F4F"/>
    <w:rsid w:val="008C5282"/>
    <w:rsid w:val="00A6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8929F"/>
  <w15:docId w15:val="{0C395EF6-B69A-4D02-89AA-DA1FE0CB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64" w:lineRule="exact"/>
      <w:ind w:left="20"/>
    </w:pPr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line="347" w:lineRule="exact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01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1A5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3901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1A5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Hubbard, Amanda</dc:creator>
  <cp:lastModifiedBy>Sharfudeen, Kasim</cp:lastModifiedBy>
  <cp:revision>2</cp:revision>
  <dcterms:created xsi:type="dcterms:W3CDTF">2025-01-13T02:02:00Z</dcterms:created>
  <dcterms:modified xsi:type="dcterms:W3CDTF">2025-01-13T02:02:00Z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2025-01-13T00:00:00Z</vt:filetime>
  </property>
  <property fmtid="{D5CDD505-2E9C-101B-9397-08002B2CF9AE}" pid="5" name="Producer">
    <vt:lpwstr>3-Heights(TM) PDF Security Shell 4.8.25.2 (http://www.pdf-tools.com)</vt:lpwstr>
  </property>
</Properties>
</file>